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Default="00FD5390" w:rsidP="009E5EE7">
      <w:pPr>
        <w:spacing w:after="0"/>
        <w:rPr>
          <w:rFonts w:ascii="Arial" w:hAnsi="Arial" w:cs="Arial"/>
          <w:b/>
          <w:bCs/>
          <w:color w:val="002060"/>
          <w:sz w:val="36"/>
          <w:szCs w:val="36"/>
        </w:rPr>
      </w:pPr>
    </w:p>
    <w:p w14:paraId="681B499A" w14:textId="42DAE6F6" w:rsidR="00781B6C" w:rsidRPr="00B54616" w:rsidRDefault="00CF54C2" w:rsidP="009E5EE7">
      <w:pPr>
        <w:spacing w:after="0"/>
        <w:rPr>
          <w:rFonts w:ascii="Arial" w:hAnsi="Arial" w:cs="Arial"/>
          <w:b/>
          <w:bCs/>
          <w:color w:val="002060"/>
          <w:sz w:val="36"/>
          <w:szCs w:val="36"/>
        </w:rPr>
      </w:pPr>
      <w:r w:rsidRPr="00B54616">
        <w:rPr>
          <w:rFonts w:ascii="Arial" w:hAnsi="Arial" w:cs="Arial"/>
          <w:b/>
          <w:bCs/>
          <w:color w:val="002060"/>
          <w:sz w:val="36"/>
          <w:szCs w:val="36"/>
        </w:rPr>
        <w:t xml:space="preserve">Volunteer Role Description </w:t>
      </w:r>
    </w:p>
    <w:p w14:paraId="6962410E" w14:textId="77777777" w:rsidR="009E5EE7" w:rsidRDefault="009E5EE7" w:rsidP="009E5EE7">
      <w:pPr>
        <w:spacing w:after="0"/>
        <w:rPr>
          <w:rFonts w:ascii="Arial" w:hAnsi="Arial" w:cs="Arial"/>
          <w:b/>
          <w:bCs/>
          <w:sz w:val="28"/>
          <w:szCs w:val="28"/>
        </w:rPr>
      </w:pPr>
    </w:p>
    <w:p w14:paraId="1007F0BD" w14:textId="11A9923E" w:rsidR="000A44FC" w:rsidRPr="00A41DE1" w:rsidRDefault="000A44FC" w:rsidP="000A44FC">
      <w:pPr>
        <w:spacing w:after="0"/>
        <w:rPr>
          <w:rFonts w:ascii="Arial" w:hAnsi="Arial" w:cs="Arial"/>
          <w:color w:val="44546A" w:themeColor="text2"/>
          <w:sz w:val="32"/>
          <w:szCs w:val="32"/>
        </w:rPr>
      </w:pPr>
      <w:bookmarkStart w:id="0" w:name="_Hlk19617779"/>
      <w:r w:rsidRPr="00A41DE1">
        <w:rPr>
          <w:rFonts w:ascii="Arial" w:hAnsi="Arial" w:cs="Arial"/>
          <w:color w:val="44546A" w:themeColor="text2"/>
          <w:sz w:val="32"/>
          <w:szCs w:val="32"/>
        </w:rPr>
        <w:t xml:space="preserve">Thank you for your interest in volunteering with </w:t>
      </w:r>
      <w:r w:rsidR="00AB1DD5">
        <w:rPr>
          <w:rFonts w:ascii="Arial" w:hAnsi="Arial" w:cs="Arial"/>
          <w:color w:val="44546A" w:themeColor="text2"/>
          <w:sz w:val="32"/>
          <w:szCs w:val="32"/>
        </w:rPr>
        <w:t xml:space="preserve">Sight Support West and </w:t>
      </w:r>
      <w:r w:rsidR="007E4D03">
        <w:rPr>
          <w:rFonts w:ascii="Arial" w:hAnsi="Arial" w:cs="Arial"/>
          <w:color w:val="44546A" w:themeColor="text2"/>
          <w:sz w:val="32"/>
          <w:szCs w:val="32"/>
        </w:rPr>
        <w:t>Wiltshire Sight</w:t>
      </w:r>
      <w:r w:rsidRPr="00A41DE1">
        <w:rPr>
          <w:rFonts w:ascii="Arial" w:hAnsi="Arial" w:cs="Arial"/>
          <w:color w:val="44546A" w:themeColor="text2"/>
          <w:sz w:val="32"/>
          <w:szCs w:val="32"/>
        </w:rPr>
        <w:t xml:space="preserve">!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7F0D1934" w14:textId="385C4BC1"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7E5784" w:rsidRPr="007E5784">
        <w:rPr>
          <w:rFonts w:ascii="Arial" w:hAnsi="Arial" w:cs="Arial"/>
          <w:sz w:val="28"/>
          <w:szCs w:val="28"/>
        </w:rPr>
        <w:t>Local</w:t>
      </w:r>
      <w:r w:rsidR="007E5784">
        <w:rPr>
          <w:rFonts w:ascii="Arial" w:hAnsi="Arial" w:cs="Arial"/>
          <w:b/>
          <w:bCs/>
          <w:sz w:val="28"/>
          <w:szCs w:val="28"/>
        </w:rPr>
        <w:t xml:space="preserve"> </w:t>
      </w:r>
      <w:r w:rsidR="006A28A9" w:rsidRPr="006A28A9">
        <w:rPr>
          <w:rFonts w:ascii="Arial" w:hAnsi="Arial" w:cs="Arial"/>
          <w:sz w:val="28"/>
          <w:szCs w:val="28"/>
        </w:rPr>
        <w:t xml:space="preserve">Community Grant </w:t>
      </w:r>
      <w:r w:rsidR="005A67E8">
        <w:rPr>
          <w:rFonts w:ascii="Arial" w:hAnsi="Arial" w:cs="Arial"/>
          <w:sz w:val="28"/>
          <w:szCs w:val="28"/>
        </w:rPr>
        <w:t>Fundraiser</w:t>
      </w:r>
    </w:p>
    <w:p w14:paraId="4957DFEA" w14:textId="77777777" w:rsidR="009E5EE7" w:rsidRDefault="009E5EE7" w:rsidP="009E5EE7">
      <w:pPr>
        <w:spacing w:after="0"/>
        <w:rPr>
          <w:rFonts w:ascii="Arial" w:hAnsi="Arial" w:cs="Arial"/>
          <w:b/>
          <w:bCs/>
          <w:sz w:val="28"/>
          <w:szCs w:val="28"/>
        </w:rPr>
      </w:pPr>
    </w:p>
    <w:p w14:paraId="1D61AD78" w14:textId="56CB003C"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w:t>
      </w:r>
      <w:r w:rsidR="00F857C5">
        <w:rPr>
          <w:rFonts w:ascii="Arial" w:hAnsi="Arial" w:cs="Arial"/>
          <w:sz w:val="28"/>
          <w:szCs w:val="28"/>
        </w:rPr>
        <w:t>Devizes office or home based</w:t>
      </w:r>
    </w:p>
    <w:p w14:paraId="4F40A33B" w14:textId="77777777" w:rsidR="009E5EE7" w:rsidRDefault="009E5EE7" w:rsidP="009E5EE7">
      <w:pPr>
        <w:spacing w:after="0"/>
        <w:rPr>
          <w:rFonts w:ascii="Arial" w:hAnsi="Arial" w:cs="Arial"/>
          <w:b/>
          <w:bCs/>
          <w:sz w:val="28"/>
          <w:szCs w:val="28"/>
        </w:rPr>
      </w:pPr>
    </w:p>
    <w:p w14:paraId="26CF11A0" w14:textId="46DA7766" w:rsidR="00C06D3A" w:rsidRDefault="00C06D3A" w:rsidP="00D935F7">
      <w:pPr>
        <w:spacing w:after="120"/>
        <w:rPr>
          <w:rFonts w:ascii="Arial" w:hAnsi="Arial" w:cs="Arial"/>
          <w:sz w:val="28"/>
          <w:szCs w:val="28"/>
        </w:rPr>
      </w:pPr>
      <w:r>
        <w:rPr>
          <w:rFonts w:ascii="Arial" w:hAnsi="Arial" w:cs="Arial"/>
          <w:b/>
          <w:bCs/>
          <w:sz w:val="28"/>
          <w:szCs w:val="28"/>
        </w:rPr>
        <w:t xml:space="preserve">Purpose: </w:t>
      </w:r>
      <w:r w:rsidR="004C7C44" w:rsidRPr="004C7C44">
        <w:rPr>
          <w:rFonts w:ascii="Arial" w:hAnsi="Arial" w:cs="Arial"/>
          <w:sz w:val="28"/>
          <w:szCs w:val="28"/>
        </w:rPr>
        <w:t>As a small charity we rely on the generosity of our supporters and the local community. Every penny raised really does make a</w:t>
      </w:r>
      <w:r w:rsidR="006C43CC">
        <w:rPr>
          <w:rFonts w:ascii="Arial" w:hAnsi="Arial" w:cs="Arial"/>
          <w:sz w:val="28"/>
          <w:szCs w:val="28"/>
        </w:rPr>
        <w:t xml:space="preserve"> huge</w:t>
      </w:r>
      <w:r w:rsidR="004C7C44" w:rsidRPr="004C7C44">
        <w:rPr>
          <w:rFonts w:ascii="Arial" w:hAnsi="Arial" w:cs="Arial"/>
          <w:sz w:val="28"/>
          <w:szCs w:val="28"/>
        </w:rPr>
        <w:t xml:space="preserve"> difference to the services we provide.</w:t>
      </w:r>
      <w:r w:rsidR="00536835">
        <w:rPr>
          <w:rFonts w:ascii="Arial" w:hAnsi="Arial" w:cs="Arial"/>
          <w:sz w:val="28"/>
          <w:szCs w:val="28"/>
        </w:rPr>
        <w:t xml:space="preserve"> An important </w:t>
      </w:r>
      <w:r w:rsidR="00382755">
        <w:rPr>
          <w:rFonts w:ascii="Arial" w:hAnsi="Arial" w:cs="Arial"/>
          <w:sz w:val="28"/>
          <w:szCs w:val="28"/>
        </w:rPr>
        <w:t xml:space="preserve">source of </w:t>
      </w:r>
      <w:r w:rsidR="00536835">
        <w:rPr>
          <w:rFonts w:ascii="Arial" w:hAnsi="Arial" w:cs="Arial"/>
          <w:sz w:val="28"/>
          <w:szCs w:val="28"/>
        </w:rPr>
        <w:t xml:space="preserve">income for us are </w:t>
      </w:r>
      <w:r w:rsidR="00014BF2">
        <w:rPr>
          <w:rFonts w:ascii="Arial" w:hAnsi="Arial" w:cs="Arial"/>
          <w:sz w:val="28"/>
          <w:szCs w:val="28"/>
        </w:rPr>
        <w:t xml:space="preserve">local grants provided by </w:t>
      </w:r>
      <w:r w:rsidR="00D94DD6">
        <w:rPr>
          <w:rFonts w:ascii="Arial" w:hAnsi="Arial" w:cs="Arial"/>
          <w:sz w:val="28"/>
          <w:szCs w:val="28"/>
        </w:rPr>
        <w:t xml:space="preserve">town, borough and parish councils </w:t>
      </w:r>
      <w:r w:rsidR="00BA6A05">
        <w:rPr>
          <w:rFonts w:ascii="Arial" w:hAnsi="Arial" w:cs="Arial"/>
          <w:sz w:val="28"/>
          <w:szCs w:val="28"/>
        </w:rPr>
        <w:t xml:space="preserve">to support vulnerable </w:t>
      </w:r>
      <w:r w:rsidR="00382755">
        <w:rPr>
          <w:rFonts w:ascii="Arial" w:hAnsi="Arial" w:cs="Arial"/>
          <w:sz w:val="28"/>
          <w:szCs w:val="28"/>
        </w:rPr>
        <w:t>people within their boundaries</w:t>
      </w:r>
      <w:r w:rsidR="00790C72">
        <w:rPr>
          <w:rFonts w:ascii="Arial" w:hAnsi="Arial" w:cs="Arial"/>
          <w:sz w:val="28"/>
          <w:szCs w:val="28"/>
        </w:rPr>
        <w:t xml:space="preserve">. We have a good success rate in applying for these, which </w:t>
      </w:r>
      <w:r w:rsidR="00FC2905">
        <w:rPr>
          <w:rFonts w:ascii="Arial" w:hAnsi="Arial" w:cs="Arial"/>
          <w:sz w:val="28"/>
          <w:szCs w:val="28"/>
        </w:rPr>
        <w:t xml:space="preserve">typically range from £500-£1000 a year and </w:t>
      </w:r>
      <w:r w:rsidR="00790C72">
        <w:rPr>
          <w:rFonts w:ascii="Arial" w:hAnsi="Arial" w:cs="Arial"/>
          <w:sz w:val="28"/>
          <w:szCs w:val="28"/>
        </w:rPr>
        <w:t>have the potential to bring in up to £10,000 annually, which is a highly significant contribution to the</w:t>
      </w:r>
      <w:r w:rsidR="009E5E72">
        <w:rPr>
          <w:rFonts w:ascii="Arial" w:hAnsi="Arial" w:cs="Arial"/>
          <w:sz w:val="28"/>
          <w:szCs w:val="28"/>
        </w:rPr>
        <w:t xml:space="preserve"> work of the</w:t>
      </w:r>
      <w:r w:rsidR="00790C72">
        <w:rPr>
          <w:rFonts w:ascii="Arial" w:hAnsi="Arial" w:cs="Arial"/>
          <w:sz w:val="28"/>
          <w:szCs w:val="28"/>
        </w:rPr>
        <w:t xml:space="preserve"> charity</w:t>
      </w:r>
      <w:r w:rsidR="00EF739D">
        <w:rPr>
          <w:rFonts w:ascii="Arial" w:hAnsi="Arial" w:cs="Arial"/>
          <w:sz w:val="28"/>
          <w:szCs w:val="28"/>
        </w:rPr>
        <w:t xml:space="preserve">. </w:t>
      </w:r>
      <w:r w:rsidR="004C7C44" w:rsidRPr="004C7C44">
        <w:rPr>
          <w:rFonts w:ascii="Arial" w:hAnsi="Arial" w:cs="Arial"/>
          <w:sz w:val="28"/>
          <w:szCs w:val="28"/>
        </w:rPr>
        <w:t>We are looking for</w:t>
      </w:r>
      <w:r w:rsidR="00846E79">
        <w:rPr>
          <w:rFonts w:ascii="Arial" w:hAnsi="Arial" w:cs="Arial"/>
          <w:sz w:val="28"/>
          <w:szCs w:val="28"/>
        </w:rPr>
        <w:t xml:space="preserve"> </w:t>
      </w:r>
      <w:r w:rsidR="00E2255E">
        <w:rPr>
          <w:rFonts w:ascii="Arial" w:hAnsi="Arial" w:cs="Arial"/>
          <w:sz w:val="28"/>
          <w:szCs w:val="28"/>
        </w:rPr>
        <w:t xml:space="preserve">a </w:t>
      </w:r>
      <w:r w:rsidR="00846E79">
        <w:rPr>
          <w:rFonts w:ascii="Arial" w:hAnsi="Arial" w:cs="Arial"/>
          <w:sz w:val="28"/>
          <w:szCs w:val="28"/>
        </w:rPr>
        <w:t>highly motivated individual</w:t>
      </w:r>
      <w:r w:rsidR="005E15B2">
        <w:rPr>
          <w:rFonts w:ascii="Arial" w:hAnsi="Arial" w:cs="Arial"/>
          <w:sz w:val="28"/>
          <w:szCs w:val="28"/>
        </w:rPr>
        <w:t xml:space="preserve"> </w:t>
      </w:r>
      <w:r w:rsidR="006C43CC">
        <w:rPr>
          <w:rFonts w:ascii="Arial" w:hAnsi="Arial" w:cs="Arial"/>
          <w:sz w:val="28"/>
          <w:szCs w:val="28"/>
        </w:rPr>
        <w:t xml:space="preserve">with </w:t>
      </w:r>
      <w:r w:rsidR="00BF4315">
        <w:rPr>
          <w:rFonts w:ascii="Arial" w:hAnsi="Arial" w:cs="Arial"/>
          <w:sz w:val="28"/>
          <w:szCs w:val="28"/>
        </w:rPr>
        <w:t xml:space="preserve">excellent written communication skills </w:t>
      </w:r>
      <w:r w:rsidR="005E15B2">
        <w:rPr>
          <w:rFonts w:ascii="Arial" w:hAnsi="Arial" w:cs="Arial"/>
          <w:sz w:val="28"/>
          <w:szCs w:val="28"/>
        </w:rPr>
        <w:t xml:space="preserve">to make these </w:t>
      </w:r>
      <w:r w:rsidR="007A128C">
        <w:rPr>
          <w:rFonts w:ascii="Arial" w:hAnsi="Arial" w:cs="Arial"/>
          <w:sz w:val="28"/>
          <w:szCs w:val="28"/>
        </w:rPr>
        <w:t>applications for us</w:t>
      </w:r>
      <w:r w:rsidR="006C43CC">
        <w:rPr>
          <w:rFonts w:ascii="Arial" w:hAnsi="Arial" w:cs="Arial"/>
          <w:sz w:val="28"/>
          <w:szCs w:val="28"/>
        </w:rPr>
        <w:t xml:space="preserve">. </w:t>
      </w:r>
      <w:r w:rsidR="004C7C44" w:rsidRPr="004C7C44">
        <w:rPr>
          <w:rFonts w:ascii="Arial" w:hAnsi="Arial" w:cs="Arial"/>
          <w:sz w:val="28"/>
          <w:szCs w:val="28"/>
        </w:rPr>
        <w:t xml:space="preserve"> </w:t>
      </w:r>
      <w:r w:rsidR="00207D91" w:rsidRPr="00207D91">
        <w:rPr>
          <w:rFonts w:ascii="Arial" w:hAnsi="Arial" w:cs="Arial"/>
          <w:sz w:val="28"/>
          <w:szCs w:val="28"/>
        </w:rPr>
        <w:t xml:space="preserve"> </w:t>
      </w:r>
    </w:p>
    <w:p w14:paraId="2438D1FE" w14:textId="77777777" w:rsidR="004C7C44" w:rsidRDefault="004C7C44" w:rsidP="009E5EE7">
      <w:pPr>
        <w:spacing w:after="0"/>
        <w:rPr>
          <w:rFonts w:ascii="Arial" w:hAnsi="Arial" w:cs="Arial"/>
          <w:b/>
          <w:bCs/>
          <w:sz w:val="28"/>
          <w:szCs w:val="28"/>
        </w:rPr>
      </w:pPr>
    </w:p>
    <w:p w14:paraId="40C8D3D1" w14:textId="7EBFEECB" w:rsidR="00C06D3A" w:rsidRPr="00C06D3A" w:rsidRDefault="00C06D3A" w:rsidP="009E5E72">
      <w:pPr>
        <w:spacing w:after="0"/>
        <w:rPr>
          <w:rFonts w:ascii="Arial" w:hAnsi="Arial" w:cs="Arial"/>
          <w:b/>
          <w:bCs/>
          <w:sz w:val="28"/>
          <w:szCs w:val="28"/>
        </w:rPr>
      </w:pPr>
      <w:r w:rsidRPr="00C06D3A">
        <w:rPr>
          <w:rFonts w:ascii="Arial" w:hAnsi="Arial" w:cs="Arial"/>
          <w:b/>
          <w:bCs/>
          <w:sz w:val="28"/>
          <w:szCs w:val="28"/>
        </w:rPr>
        <w:t>What you will be doing?</w:t>
      </w:r>
    </w:p>
    <w:p w14:paraId="6E72C095" w14:textId="77777777" w:rsidR="004C7C44" w:rsidRDefault="004C7C44" w:rsidP="004C7C44">
      <w:pPr>
        <w:spacing w:after="0"/>
        <w:rPr>
          <w:rFonts w:ascii="Arial" w:hAnsi="Arial" w:cs="Arial"/>
          <w:sz w:val="28"/>
          <w:szCs w:val="28"/>
        </w:rPr>
      </w:pPr>
    </w:p>
    <w:p w14:paraId="5E6932E2" w14:textId="35C9EF11" w:rsidR="000D67C0" w:rsidRDefault="00D935F7" w:rsidP="00D935F7">
      <w:pPr>
        <w:pStyle w:val="ListParagraph"/>
        <w:numPr>
          <w:ilvl w:val="1"/>
          <w:numId w:val="14"/>
        </w:numPr>
        <w:spacing w:after="0"/>
        <w:ind w:left="357" w:hanging="357"/>
        <w:rPr>
          <w:rFonts w:ascii="Arial" w:hAnsi="Arial" w:cs="Arial"/>
          <w:sz w:val="28"/>
          <w:szCs w:val="28"/>
        </w:rPr>
      </w:pPr>
      <w:r>
        <w:rPr>
          <w:rFonts w:ascii="Arial" w:hAnsi="Arial" w:cs="Arial"/>
          <w:sz w:val="28"/>
          <w:szCs w:val="28"/>
        </w:rPr>
        <w:t xml:space="preserve">Preparing regular applications for </w:t>
      </w:r>
      <w:r w:rsidR="00AB1DD5">
        <w:rPr>
          <w:rFonts w:ascii="Arial" w:hAnsi="Arial" w:cs="Arial"/>
          <w:sz w:val="28"/>
          <w:szCs w:val="28"/>
        </w:rPr>
        <w:t xml:space="preserve">grants to </w:t>
      </w:r>
      <w:r>
        <w:rPr>
          <w:rFonts w:ascii="Arial" w:hAnsi="Arial" w:cs="Arial"/>
          <w:sz w:val="28"/>
          <w:szCs w:val="28"/>
        </w:rPr>
        <w:t xml:space="preserve">support </w:t>
      </w:r>
      <w:r w:rsidR="00C57BAE">
        <w:rPr>
          <w:rFonts w:ascii="Arial" w:hAnsi="Arial" w:cs="Arial"/>
          <w:sz w:val="28"/>
          <w:szCs w:val="28"/>
        </w:rPr>
        <w:t xml:space="preserve">our </w:t>
      </w:r>
      <w:r>
        <w:rPr>
          <w:rFonts w:ascii="Arial" w:hAnsi="Arial" w:cs="Arial"/>
          <w:sz w:val="28"/>
          <w:szCs w:val="28"/>
        </w:rPr>
        <w:t>Community Sight Loss services</w:t>
      </w:r>
      <w:r w:rsidR="00C57BAE">
        <w:rPr>
          <w:rFonts w:ascii="Arial" w:hAnsi="Arial" w:cs="Arial"/>
          <w:sz w:val="28"/>
          <w:szCs w:val="28"/>
        </w:rPr>
        <w:t xml:space="preserve">, for submission </w:t>
      </w:r>
      <w:r>
        <w:rPr>
          <w:rFonts w:ascii="Arial" w:hAnsi="Arial" w:cs="Arial"/>
          <w:sz w:val="28"/>
          <w:szCs w:val="28"/>
        </w:rPr>
        <w:t xml:space="preserve">to local trusts, town councils and Rotary </w:t>
      </w:r>
      <w:r w:rsidR="00C57BAE">
        <w:rPr>
          <w:rFonts w:ascii="Arial" w:hAnsi="Arial" w:cs="Arial"/>
          <w:sz w:val="28"/>
          <w:szCs w:val="28"/>
        </w:rPr>
        <w:t>C</w:t>
      </w:r>
      <w:r>
        <w:rPr>
          <w:rFonts w:ascii="Arial" w:hAnsi="Arial" w:cs="Arial"/>
          <w:sz w:val="28"/>
          <w:szCs w:val="28"/>
        </w:rPr>
        <w:t xml:space="preserve">lubs </w:t>
      </w:r>
      <w:r w:rsidR="000D67C0" w:rsidRPr="00E34704">
        <w:rPr>
          <w:rFonts w:ascii="Arial" w:hAnsi="Arial" w:cs="Arial"/>
          <w:sz w:val="28"/>
          <w:szCs w:val="28"/>
        </w:rPr>
        <w:t xml:space="preserve">across Wiltshire, </w:t>
      </w:r>
      <w:r w:rsidR="004D7A37">
        <w:rPr>
          <w:rFonts w:ascii="Arial" w:hAnsi="Arial" w:cs="Arial"/>
          <w:sz w:val="28"/>
          <w:szCs w:val="28"/>
        </w:rPr>
        <w:t xml:space="preserve">Swindon, </w:t>
      </w:r>
      <w:r w:rsidR="000D67C0" w:rsidRPr="00E34704">
        <w:rPr>
          <w:rFonts w:ascii="Arial" w:hAnsi="Arial" w:cs="Arial"/>
          <w:sz w:val="28"/>
          <w:szCs w:val="28"/>
        </w:rPr>
        <w:t xml:space="preserve">Bath </w:t>
      </w:r>
      <w:r w:rsidR="00AB1DD5">
        <w:rPr>
          <w:rFonts w:ascii="Arial" w:hAnsi="Arial" w:cs="Arial"/>
          <w:sz w:val="28"/>
          <w:szCs w:val="28"/>
        </w:rPr>
        <w:t xml:space="preserve">&amp; </w:t>
      </w:r>
      <w:r w:rsidR="000D67C0" w:rsidRPr="00E34704">
        <w:rPr>
          <w:rFonts w:ascii="Arial" w:hAnsi="Arial" w:cs="Arial"/>
          <w:sz w:val="28"/>
          <w:szCs w:val="28"/>
        </w:rPr>
        <w:t>North</w:t>
      </w:r>
      <w:r w:rsidR="00CA3674">
        <w:rPr>
          <w:rFonts w:ascii="Arial" w:hAnsi="Arial" w:cs="Arial"/>
          <w:sz w:val="28"/>
          <w:szCs w:val="28"/>
        </w:rPr>
        <w:t>-</w:t>
      </w:r>
      <w:r w:rsidR="000D67C0" w:rsidRPr="00E34704">
        <w:rPr>
          <w:rFonts w:ascii="Arial" w:hAnsi="Arial" w:cs="Arial"/>
          <w:sz w:val="28"/>
          <w:szCs w:val="28"/>
        </w:rPr>
        <w:t>East Somerset, Bristol and South Gloucestershire</w:t>
      </w:r>
    </w:p>
    <w:p w14:paraId="6DBF7DEE" w14:textId="43DAC27F" w:rsidR="00E61F37" w:rsidRDefault="00D935F7" w:rsidP="004C7C44">
      <w:pPr>
        <w:pStyle w:val="ListParagraph"/>
        <w:numPr>
          <w:ilvl w:val="1"/>
          <w:numId w:val="14"/>
        </w:numPr>
        <w:spacing w:after="0"/>
        <w:ind w:left="357" w:hanging="357"/>
        <w:rPr>
          <w:rFonts w:ascii="Arial" w:hAnsi="Arial" w:cs="Arial"/>
          <w:sz w:val="28"/>
          <w:szCs w:val="28"/>
        </w:rPr>
      </w:pPr>
      <w:r>
        <w:rPr>
          <w:rFonts w:ascii="Arial" w:hAnsi="Arial" w:cs="Arial"/>
          <w:sz w:val="28"/>
          <w:szCs w:val="28"/>
        </w:rPr>
        <w:t>Using our ‘Case for Support’ document</w:t>
      </w:r>
      <w:r w:rsidR="00C57BAE">
        <w:rPr>
          <w:rFonts w:ascii="Arial" w:hAnsi="Arial" w:cs="Arial"/>
          <w:sz w:val="28"/>
          <w:szCs w:val="28"/>
        </w:rPr>
        <w:t>,</w:t>
      </w:r>
      <w:r>
        <w:rPr>
          <w:rFonts w:ascii="Arial" w:hAnsi="Arial" w:cs="Arial"/>
          <w:sz w:val="28"/>
          <w:szCs w:val="28"/>
        </w:rPr>
        <w:t xml:space="preserve"> which describes in detail what we do and why support is needed, </w:t>
      </w:r>
      <w:r w:rsidR="00C57BAE">
        <w:rPr>
          <w:rFonts w:ascii="Arial" w:hAnsi="Arial" w:cs="Arial"/>
          <w:sz w:val="28"/>
          <w:szCs w:val="28"/>
        </w:rPr>
        <w:t xml:space="preserve">to write </w:t>
      </w:r>
      <w:r w:rsidR="002D257C">
        <w:rPr>
          <w:rFonts w:ascii="Arial" w:hAnsi="Arial" w:cs="Arial"/>
          <w:sz w:val="28"/>
          <w:szCs w:val="28"/>
        </w:rPr>
        <w:t>high quality</w:t>
      </w:r>
      <w:r w:rsidR="00391822">
        <w:rPr>
          <w:rFonts w:ascii="Arial" w:hAnsi="Arial" w:cs="Arial"/>
          <w:sz w:val="28"/>
          <w:szCs w:val="28"/>
        </w:rPr>
        <w:t xml:space="preserve">, persuasive bids that are tailored to </w:t>
      </w:r>
      <w:r w:rsidR="00E61F37">
        <w:rPr>
          <w:rFonts w:ascii="Arial" w:hAnsi="Arial" w:cs="Arial"/>
          <w:sz w:val="28"/>
          <w:szCs w:val="28"/>
        </w:rPr>
        <w:t>the specific questions asked</w:t>
      </w:r>
      <w:r w:rsidR="00EE0053">
        <w:rPr>
          <w:rFonts w:ascii="Arial" w:hAnsi="Arial" w:cs="Arial"/>
          <w:sz w:val="28"/>
          <w:szCs w:val="28"/>
        </w:rPr>
        <w:t xml:space="preserve"> by each </w:t>
      </w:r>
      <w:r>
        <w:rPr>
          <w:rFonts w:ascii="Arial" w:hAnsi="Arial" w:cs="Arial"/>
          <w:sz w:val="28"/>
          <w:szCs w:val="28"/>
        </w:rPr>
        <w:t>potential donor</w:t>
      </w:r>
    </w:p>
    <w:p w14:paraId="6DEAED48" w14:textId="0964F9F8" w:rsidR="00D935F7" w:rsidRDefault="00D935F7" w:rsidP="004C7C44">
      <w:pPr>
        <w:pStyle w:val="ListParagraph"/>
        <w:numPr>
          <w:ilvl w:val="1"/>
          <w:numId w:val="14"/>
        </w:numPr>
        <w:spacing w:after="0"/>
        <w:ind w:left="357" w:hanging="357"/>
        <w:rPr>
          <w:rFonts w:ascii="Arial" w:hAnsi="Arial" w:cs="Arial"/>
          <w:sz w:val="28"/>
          <w:szCs w:val="28"/>
        </w:rPr>
      </w:pPr>
      <w:r>
        <w:rPr>
          <w:rFonts w:ascii="Arial" w:hAnsi="Arial" w:cs="Arial"/>
          <w:sz w:val="28"/>
          <w:szCs w:val="28"/>
        </w:rPr>
        <w:t>Researching new local donors who could provide support for our work</w:t>
      </w:r>
    </w:p>
    <w:p w14:paraId="01D64589" w14:textId="14365337" w:rsidR="00BD24E4" w:rsidRPr="00BD24E4" w:rsidRDefault="00BD24E4" w:rsidP="00BD24E4">
      <w:pPr>
        <w:tabs>
          <w:tab w:val="left" w:pos="2990"/>
        </w:tabs>
      </w:pPr>
      <w:r>
        <w:tab/>
      </w:r>
    </w:p>
    <w:p w14:paraId="65B341AF" w14:textId="228973E9" w:rsidR="00626415" w:rsidRDefault="00626415" w:rsidP="004C7C44">
      <w:pPr>
        <w:pStyle w:val="ListParagraph"/>
        <w:numPr>
          <w:ilvl w:val="1"/>
          <w:numId w:val="14"/>
        </w:numPr>
        <w:spacing w:after="0"/>
        <w:ind w:left="357" w:hanging="357"/>
        <w:rPr>
          <w:rFonts w:ascii="Arial" w:hAnsi="Arial" w:cs="Arial"/>
          <w:sz w:val="28"/>
          <w:szCs w:val="28"/>
        </w:rPr>
      </w:pPr>
      <w:r>
        <w:rPr>
          <w:rFonts w:ascii="Arial" w:hAnsi="Arial" w:cs="Arial"/>
          <w:sz w:val="28"/>
          <w:szCs w:val="28"/>
        </w:rPr>
        <w:lastRenderedPageBreak/>
        <w:t xml:space="preserve">Developing a sound understanding of the work and aims of Wiltshire Sight in order to </w:t>
      </w:r>
      <w:r w:rsidR="00AB1DD5">
        <w:rPr>
          <w:rFonts w:ascii="Arial" w:hAnsi="Arial" w:cs="Arial"/>
          <w:sz w:val="28"/>
          <w:szCs w:val="28"/>
        </w:rPr>
        <w:t xml:space="preserve">accurately represent </w:t>
      </w:r>
      <w:r w:rsidR="00DB7383">
        <w:rPr>
          <w:rFonts w:ascii="Arial" w:hAnsi="Arial" w:cs="Arial"/>
          <w:sz w:val="28"/>
          <w:szCs w:val="28"/>
        </w:rPr>
        <w:t>our services</w:t>
      </w:r>
      <w:r w:rsidR="00AB1DD5">
        <w:rPr>
          <w:rFonts w:ascii="Arial" w:hAnsi="Arial" w:cs="Arial"/>
          <w:sz w:val="28"/>
          <w:szCs w:val="28"/>
        </w:rPr>
        <w:t xml:space="preserve"> to </w:t>
      </w:r>
      <w:r>
        <w:rPr>
          <w:rFonts w:ascii="Arial" w:hAnsi="Arial" w:cs="Arial"/>
          <w:sz w:val="28"/>
          <w:szCs w:val="28"/>
        </w:rPr>
        <w:t>potential donors</w:t>
      </w:r>
    </w:p>
    <w:p w14:paraId="3B217503" w14:textId="2BDFCD7B" w:rsidR="004D7A37" w:rsidRPr="00B63B30" w:rsidRDefault="0083071B" w:rsidP="00B63B30">
      <w:pPr>
        <w:pStyle w:val="ListParagraph"/>
        <w:numPr>
          <w:ilvl w:val="1"/>
          <w:numId w:val="14"/>
        </w:numPr>
        <w:spacing w:before="100" w:beforeAutospacing="1" w:after="100" w:afterAutospacing="1"/>
        <w:ind w:left="357" w:hanging="357"/>
        <w:rPr>
          <w:rFonts w:ascii="Arial" w:hAnsi="Arial" w:cs="Arial"/>
          <w:b/>
          <w:bCs/>
          <w:sz w:val="28"/>
          <w:szCs w:val="28"/>
        </w:rPr>
      </w:pPr>
      <w:r w:rsidRPr="00B63B30">
        <w:rPr>
          <w:rFonts w:ascii="Arial" w:hAnsi="Arial" w:cs="Arial"/>
          <w:sz w:val="28"/>
          <w:szCs w:val="28"/>
        </w:rPr>
        <w:t xml:space="preserve">Maintaining </w:t>
      </w:r>
      <w:r w:rsidR="00476221" w:rsidRPr="00B63B30">
        <w:rPr>
          <w:rFonts w:ascii="Arial" w:hAnsi="Arial" w:cs="Arial"/>
          <w:sz w:val="28"/>
          <w:szCs w:val="28"/>
        </w:rPr>
        <w:t xml:space="preserve">a </w:t>
      </w:r>
      <w:r w:rsidR="0002662E" w:rsidRPr="00B63B30">
        <w:rPr>
          <w:rFonts w:ascii="Arial" w:hAnsi="Arial" w:cs="Arial"/>
          <w:sz w:val="28"/>
          <w:szCs w:val="28"/>
        </w:rPr>
        <w:t xml:space="preserve">calendar </w:t>
      </w:r>
      <w:r w:rsidR="00476221" w:rsidRPr="00B63B30">
        <w:rPr>
          <w:rFonts w:ascii="Arial" w:hAnsi="Arial" w:cs="Arial"/>
          <w:sz w:val="28"/>
          <w:szCs w:val="28"/>
        </w:rPr>
        <w:t xml:space="preserve">of </w:t>
      </w:r>
      <w:r w:rsidR="004E4D70" w:rsidRPr="00B63B30">
        <w:rPr>
          <w:rFonts w:ascii="Arial" w:hAnsi="Arial" w:cs="Arial"/>
          <w:sz w:val="28"/>
          <w:szCs w:val="28"/>
        </w:rPr>
        <w:t>grant opportunities</w:t>
      </w:r>
      <w:r w:rsidR="005A67E8">
        <w:rPr>
          <w:rFonts w:ascii="Arial" w:hAnsi="Arial" w:cs="Arial"/>
          <w:sz w:val="28"/>
          <w:szCs w:val="28"/>
        </w:rPr>
        <w:t xml:space="preserve">, </w:t>
      </w:r>
      <w:r w:rsidR="005A67E8" w:rsidRPr="00B63B30">
        <w:rPr>
          <w:rFonts w:ascii="Arial" w:hAnsi="Arial" w:cs="Arial"/>
          <w:sz w:val="28"/>
          <w:szCs w:val="28"/>
        </w:rPr>
        <w:t>key deadline dates</w:t>
      </w:r>
      <w:r w:rsidR="005A67E8">
        <w:rPr>
          <w:rFonts w:ascii="Arial" w:hAnsi="Arial" w:cs="Arial"/>
          <w:sz w:val="28"/>
          <w:szCs w:val="28"/>
        </w:rPr>
        <w:t xml:space="preserve"> and applications made </w:t>
      </w:r>
    </w:p>
    <w:p w14:paraId="14045DCC" w14:textId="4654B7F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skills and experience are needed?</w:t>
      </w:r>
    </w:p>
    <w:p w14:paraId="693C6971" w14:textId="63B426E4" w:rsidR="00514DEC" w:rsidRDefault="00514DEC" w:rsidP="00B3056C">
      <w:pPr>
        <w:pStyle w:val="ListParagraph"/>
        <w:numPr>
          <w:ilvl w:val="0"/>
          <w:numId w:val="15"/>
        </w:numPr>
        <w:spacing w:before="100" w:beforeAutospacing="1" w:after="100" w:afterAutospacing="1"/>
        <w:ind w:left="357" w:hanging="357"/>
        <w:rPr>
          <w:rFonts w:ascii="Arial" w:hAnsi="Arial" w:cs="Arial"/>
          <w:sz w:val="28"/>
          <w:szCs w:val="28"/>
        </w:rPr>
      </w:pPr>
      <w:r>
        <w:rPr>
          <w:rFonts w:ascii="Arial" w:hAnsi="Arial" w:cs="Arial"/>
          <w:sz w:val="28"/>
          <w:szCs w:val="28"/>
        </w:rPr>
        <w:t>Excellent written communication skills</w:t>
      </w:r>
    </w:p>
    <w:p w14:paraId="53746BD7" w14:textId="431C8217" w:rsidR="00B26E13" w:rsidRPr="00B26E13" w:rsidRDefault="007F3114" w:rsidP="00B26E13">
      <w:pPr>
        <w:pStyle w:val="ListParagraph"/>
        <w:numPr>
          <w:ilvl w:val="0"/>
          <w:numId w:val="15"/>
        </w:numPr>
        <w:spacing w:before="100" w:beforeAutospacing="1" w:after="100" w:afterAutospacing="1"/>
        <w:ind w:left="357" w:hanging="357"/>
        <w:rPr>
          <w:rFonts w:ascii="Arial" w:hAnsi="Arial" w:cs="Arial"/>
          <w:sz w:val="28"/>
          <w:szCs w:val="28"/>
        </w:rPr>
      </w:pPr>
      <w:r w:rsidRPr="007F3114">
        <w:rPr>
          <w:rFonts w:ascii="Arial" w:hAnsi="Arial" w:cs="Arial"/>
          <w:sz w:val="28"/>
          <w:szCs w:val="28"/>
        </w:rPr>
        <w:t xml:space="preserve">Well organised, with effective time management skills </w:t>
      </w:r>
    </w:p>
    <w:p w14:paraId="79F32048" w14:textId="5E948271" w:rsidR="00B26E13" w:rsidRPr="00B26E13" w:rsidRDefault="00B058E2" w:rsidP="00D62D6D">
      <w:pPr>
        <w:pStyle w:val="ListParagraph"/>
        <w:numPr>
          <w:ilvl w:val="0"/>
          <w:numId w:val="1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Good </w:t>
      </w:r>
      <w:r w:rsidR="00B26E13" w:rsidRPr="00B26E13">
        <w:rPr>
          <w:rFonts w:ascii="Arial" w:hAnsi="Arial" w:cs="Arial"/>
          <w:sz w:val="28"/>
          <w:szCs w:val="28"/>
        </w:rPr>
        <w:t>IT skills</w:t>
      </w:r>
      <w:r w:rsidR="00B63B30">
        <w:rPr>
          <w:rFonts w:ascii="Arial" w:hAnsi="Arial" w:cs="Arial"/>
          <w:sz w:val="28"/>
          <w:szCs w:val="28"/>
        </w:rPr>
        <w:t xml:space="preserve"> - </w:t>
      </w:r>
      <w:r w:rsidR="00AB1DD5">
        <w:rPr>
          <w:rFonts w:ascii="Arial" w:hAnsi="Arial" w:cs="Arial"/>
          <w:sz w:val="28"/>
          <w:szCs w:val="28"/>
        </w:rPr>
        <w:t>i.e.,</w:t>
      </w:r>
      <w:r>
        <w:rPr>
          <w:rFonts w:ascii="Arial" w:hAnsi="Arial" w:cs="Arial"/>
          <w:sz w:val="28"/>
          <w:szCs w:val="28"/>
        </w:rPr>
        <w:t xml:space="preserve"> </w:t>
      </w:r>
      <w:r w:rsidR="00B26E13" w:rsidRPr="00B26E13">
        <w:rPr>
          <w:rFonts w:ascii="Arial" w:hAnsi="Arial" w:cs="Arial"/>
          <w:sz w:val="28"/>
          <w:szCs w:val="28"/>
        </w:rPr>
        <w:t>confident in the use of Microsoft Office</w:t>
      </w:r>
      <w:r w:rsidR="00BD1460">
        <w:rPr>
          <w:rFonts w:ascii="Arial" w:hAnsi="Arial" w:cs="Arial"/>
          <w:sz w:val="28"/>
          <w:szCs w:val="28"/>
        </w:rPr>
        <w:t xml:space="preserve">, particularly </w:t>
      </w:r>
      <w:r w:rsidR="005A67E8">
        <w:rPr>
          <w:rFonts w:ascii="Arial" w:hAnsi="Arial" w:cs="Arial"/>
          <w:sz w:val="28"/>
          <w:szCs w:val="28"/>
        </w:rPr>
        <w:t xml:space="preserve">Word and </w:t>
      </w:r>
      <w:r w:rsidR="00BD1460">
        <w:rPr>
          <w:rFonts w:ascii="Arial" w:hAnsi="Arial" w:cs="Arial"/>
          <w:sz w:val="28"/>
          <w:szCs w:val="28"/>
        </w:rPr>
        <w:t>Excel</w:t>
      </w:r>
      <w:r w:rsidR="00B63B30">
        <w:rPr>
          <w:rFonts w:ascii="Arial" w:hAnsi="Arial" w:cs="Arial"/>
          <w:sz w:val="28"/>
          <w:szCs w:val="28"/>
        </w:rPr>
        <w:t xml:space="preserve"> </w:t>
      </w:r>
    </w:p>
    <w:p w14:paraId="64BBA036" w14:textId="2A0BFAB8" w:rsidR="00B26E13" w:rsidRPr="00D62D6D" w:rsidRDefault="00B26E13" w:rsidP="00D62D6D">
      <w:pPr>
        <w:pStyle w:val="ListParagraph"/>
        <w:numPr>
          <w:ilvl w:val="0"/>
          <w:numId w:val="15"/>
        </w:numPr>
        <w:spacing w:before="100" w:beforeAutospacing="1" w:after="100" w:afterAutospacing="1"/>
        <w:ind w:left="357" w:hanging="357"/>
        <w:rPr>
          <w:rFonts w:ascii="Arial" w:hAnsi="Arial" w:cs="Arial"/>
          <w:sz w:val="28"/>
          <w:szCs w:val="28"/>
        </w:rPr>
      </w:pPr>
      <w:r w:rsidRPr="00D62D6D">
        <w:rPr>
          <w:rFonts w:ascii="Arial" w:hAnsi="Arial" w:cs="Arial"/>
          <w:sz w:val="28"/>
          <w:szCs w:val="28"/>
        </w:rPr>
        <w:t>A team player who is</w:t>
      </w:r>
      <w:r w:rsidR="00D62D6D" w:rsidRPr="00D62D6D">
        <w:rPr>
          <w:rFonts w:ascii="Arial" w:hAnsi="Arial" w:cs="Arial"/>
          <w:sz w:val="28"/>
          <w:szCs w:val="28"/>
        </w:rPr>
        <w:t xml:space="preserve"> able to work independently, taking ownership for completing applications and tracking results</w:t>
      </w:r>
    </w:p>
    <w:p w14:paraId="5CDD923F" w14:textId="0CFE27DD" w:rsidR="00C06D3A" w:rsidRPr="00C06D3A" w:rsidRDefault="00C06D3A" w:rsidP="00B26E13">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26309FD4" w:rsidR="00C06D3A" w:rsidRPr="009E5EE7" w:rsidDel="005A67E8"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1" w:name="_Hlk19617645"/>
      <w:r w:rsidDel="005A67E8">
        <w:rPr>
          <w:rFonts w:ascii="Arial" w:hAnsi="Arial" w:cs="Arial"/>
          <w:sz w:val="28"/>
          <w:szCs w:val="28"/>
        </w:rPr>
        <w:t xml:space="preserve">The knowledge that you </w:t>
      </w:r>
      <w:r w:rsidR="00BE6FED" w:rsidDel="005A67E8">
        <w:rPr>
          <w:rFonts w:ascii="Arial" w:hAnsi="Arial" w:cs="Arial"/>
          <w:sz w:val="28"/>
          <w:szCs w:val="28"/>
        </w:rPr>
        <w:t xml:space="preserve">have helped </w:t>
      </w:r>
      <w:r w:rsidR="000A44FC" w:rsidDel="005A67E8">
        <w:rPr>
          <w:rFonts w:ascii="Arial" w:hAnsi="Arial" w:cs="Arial"/>
          <w:sz w:val="28"/>
          <w:szCs w:val="28"/>
        </w:rPr>
        <w:t xml:space="preserve">to make </w:t>
      </w:r>
      <w:r w:rsidDel="005A67E8">
        <w:rPr>
          <w:rFonts w:ascii="Arial" w:hAnsi="Arial" w:cs="Arial"/>
          <w:sz w:val="28"/>
          <w:szCs w:val="28"/>
        </w:rPr>
        <w:t xml:space="preserve">a </w:t>
      </w:r>
      <w:r w:rsidR="000A44FC" w:rsidDel="005A67E8">
        <w:rPr>
          <w:rFonts w:ascii="Arial" w:hAnsi="Arial" w:cs="Arial"/>
          <w:sz w:val="28"/>
          <w:szCs w:val="28"/>
        </w:rPr>
        <w:t xml:space="preserve">real difference to the lives of </w:t>
      </w:r>
      <w:r w:rsidR="00647637" w:rsidRPr="009E5EE7" w:rsidDel="005A67E8">
        <w:rPr>
          <w:rFonts w:ascii="Arial" w:hAnsi="Arial" w:cs="Arial"/>
          <w:sz w:val="28"/>
          <w:szCs w:val="28"/>
        </w:rPr>
        <w:t xml:space="preserve">people living with </w:t>
      </w:r>
      <w:r w:rsidDel="005A67E8">
        <w:rPr>
          <w:rFonts w:ascii="Arial" w:hAnsi="Arial" w:cs="Arial"/>
          <w:sz w:val="28"/>
          <w:szCs w:val="28"/>
        </w:rPr>
        <w:t xml:space="preserve">sight loss in the </w:t>
      </w:r>
      <w:r w:rsidR="000276BA">
        <w:rPr>
          <w:rFonts w:ascii="Arial" w:hAnsi="Arial" w:cs="Arial"/>
          <w:sz w:val="28"/>
          <w:szCs w:val="28"/>
        </w:rPr>
        <w:t>region</w:t>
      </w:r>
    </w:p>
    <w:bookmarkEnd w:id="1"/>
    <w:p w14:paraId="0C5F0251" w14:textId="1AEBC0CC" w:rsidR="005A67E8" w:rsidRPr="009E5EE7" w:rsidRDefault="005A67E8" w:rsidP="005A67E8">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Demonstrable and transferable e</w:t>
      </w:r>
      <w:r w:rsidRPr="00107009">
        <w:rPr>
          <w:rFonts w:ascii="Arial" w:hAnsi="Arial" w:cs="Arial"/>
          <w:sz w:val="28"/>
          <w:szCs w:val="28"/>
        </w:rPr>
        <w:t xml:space="preserve">xperience in </w:t>
      </w:r>
      <w:r>
        <w:rPr>
          <w:rFonts w:ascii="Arial" w:hAnsi="Arial" w:cs="Arial"/>
          <w:sz w:val="28"/>
          <w:szCs w:val="28"/>
        </w:rPr>
        <w:t xml:space="preserve">trusts and grants </w:t>
      </w:r>
      <w:r w:rsidRPr="00107009">
        <w:rPr>
          <w:rFonts w:ascii="Arial" w:hAnsi="Arial" w:cs="Arial"/>
          <w:sz w:val="28"/>
          <w:szCs w:val="28"/>
        </w:rPr>
        <w:t xml:space="preserve">fundraising, </w:t>
      </w:r>
      <w:r>
        <w:rPr>
          <w:rFonts w:ascii="Arial" w:hAnsi="Arial" w:cs="Arial"/>
          <w:sz w:val="28"/>
          <w:szCs w:val="28"/>
        </w:rPr>
        <w:t>including bid writing</w:t>
      </w:r>
    </w:p>
    <w:p w14:paraId="2DEDF605" w14:textId="1CB1DEED" w:rsidR="00C06D3A" w:rsidRPr="009E5EE7"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Experience of w</w:t>
      </w:r>
      <w:r w:rsidR="00C06D3A" w:rsidRPr="009E5EE7">
        <w:rPr>
          <w:rFonts w:ascii="Arial" w:hAnsi="Arial" w:cs="Arial"/>
          <w:sz w:val="28"/>
          <w:szCs w:val="28"/>
        </w:rPr>
        <w:t>orking in a</w:t>
      </w:r>
      <w:r w:rsidR="00FD5390">
        <w:rPr>
          <w:rFonts w:ascii="Arial" w:hAnsi="Arial" w:cs="Arial"/>
          <w:sz w:val="28"/>
          <w:szCs w:val="28"/>
        </w:rPr>
        <w:t xml:space="preserve"> friendly</w:t>
      </w:r>
      <w:r w:rsidR="00C06D3A" w:rsidRPr="009E5EE7">
        <w:rPr>
          <w:rFonts w:ascii="Arial" w:hAnsi="Arial" w:cs="Arial"/>
          <w:sz w:val="28"/>
          <w:szCs w:val="28"/>
        </w:rPr>
        <w:t xml:space="preserve"> </w:t>
      </w:r>
      <w:r w:rsidR="00DB7A7F">
        <w:rPr>
          <w:rFonts w:ascii="Arial" w:hAnsi="Arial" w:cs="Arial"/>
          <w:sz w:val="28"/>
          <w:szCs w:val="28"/>
        </w:rPr>
        <w:t>team</w:t>
      </w:r>
    </w:p>
    <w:p w14:paraId="4A2DE7A2" w14:textId="77777777" w:rsidR="005A67E8" w:rsidRPr="009E5EE7" w:rsidRDefault="005A67E8" w:rsidP="005A67E8">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Reference for future employers</w:t>
      </w:r>
    </w:p>
    <w:p w14:paraId="3A245204" w14:textId="0DEA28C6" w:rsidR="00C06D3A" w:rsidRDefault="008C0E51"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A better understanding </w:t>
      </w:r>
      <w:r w:rsidR="009E5E72">
        <w:rPr>
          <w:rFonts w:ascii="Arial" w:hAnsi="Arial" w:cs="Arial"/>
          <w:sz w:val="28"/>
          <w:szCs w:val="28"/>
        </w:rPr>
        <w:t xml:space="preserve">of </w:t>
      </w:r>
      <w:r w:rsidR="005A67E8">
        <w:rPr>
          <w:rFonts w:ascii="Arial" w:hAnsi="Arial" w:cs="Arial"/>
          <w:sz w:val="28"/>
          <w:szCs w:val="28"/>
        </w:rPr>
        <w:t>the challenges facing people living with sight loss and the solutions which can help maintain independence</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508CB26B"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3C66B2">
        <w:rPr>
          <w:rFonts w:ascii="Arial" w:hAnsi="Arial" w:cs="Arial"/>
          <w:sz w:val="28"/>
          <w:szCs w:val="28"/>
        </w:rPr>
        <w:t xml:space="preserve"> and role-specific training</w:t>
      </w:r>
    </w:p>
    <w:p w14:paraId="1417ED7C" w14:textId="6834837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1B436056" w14:textId="02D385A2" w:rsidR="005A67E8" w:rsidRPr="009E5EE7" w:rsidRDefault="005A67E8" w:rsidP="005A67E8">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support from </w:t>
      </w:r>
      <w:r>
        <w:rPr>
          <w:rFonts w:ascii="Arial" w:hAnsi="Arial" w:cs="Arial"/>
          <w:sz w:val="28"/>
          <w:szCs w:val="28"/>
        </w:rPr>
        <w:t>Fundraiser and Volunteer Coordinator</w:t>
      </w:r>
    </w:p>
    <w:p w14:paraId="74FE791F" w14:textId="2CA25ACF" w:rsidR="00C06D3A" w:rsidRPr="009E5EE7" w:rsidRDefault="005A67E8" w:rsidP="00FD5390">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Reimbursement of e</w:t>
      </w:r>
      <w:r w:rsidR="00C06D3A" w:rsidRPr="009E5EE7">
        <w:rPr>
          <w:rFonts w:ascii="Arial" w:hAnsi="Arial" w:cs="Arial"/>
          <w:sz w:val="28"/>
          <w:szCs w:val="28"/>
        </w:rPr>
        <w:t>xpenses</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0294D1D"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When </w:t>
      </w:r>
      <w:r w:rsidR="005B1051">
        <w:rPr>
          <w:rFonts w:ascii="Arial" w:hAnsi="Arial" w:cs="Arial"/>
          <w:b/>
          <w:bCs/>
          <w:sz w:val="28"/>
          <w:szCs w:val="28"/>
        </w:rPr>
        <w:t xml:space="preserve">and how often </w:t>
      </w:r>
      <w:r w:rsidRPr="00C06D3A">
        <w:rPr>
          <w:rFonts w:ascii="Arial" w:hAnsi="Arial" w:cs="Arial"/>
          <w:b/>
          <w:bCs/>
          <w:sz w:val="28"/>
          <w:szCs w:val="28"/>
        </w:rPr>
        <w:t>will you be needed?</w:t>
      </w:r>
    </w:p>
    <w:p w14:paraId="34234588" w14:textId="212684A7"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r w:rsidR="005B1051">
        <w:rPr>
          <w:rFonts w:ascii="Arial" w:hAnsi="Arial" w:cs="Arial"/>
          <w:sz w:val="28"/>
          <w:szCs w:val="28"/>
        </w:rPr>
        <w:t>: w</w:t>
      </w:r>
      <w:r w:rsidR="005B1051" w:rsidRPr="005B1051">
        <w:rPr>
          <w:rFonts w:ascii="Arial" w:hAnsi="Arial" w:cs="Arial"/>
          <w:sz w:val="28"/>
          <w:szCs w:val="28"/>
        </w:rPr>
        <w:t xml:space="preserve">e expect this </w:t>
      </w:r>
      <w:r w:rsidR="005B1051">
        <w:rPr>
          <w:rFonts w:ascii="Arial" w:hAnsi="Arial" w:cs="Arial"/>
          <w:sz w:val="28"/>
          <w:szCs w:val="28"/>
        </w:rPr>
        <w:t xml:space="preserve">role </w:t>
      </w:r>
      <w:r w:rsidR="005B1051" w:rsidRPr="005B1051">
        <w:rPr>
          <w:rFonts w:ascii="Arial" w:hAnsi="Arial" w:cs="Arial"/>
          <w:sz w:val="28"/>
          <w:szCs w:val="28"/>
        </w:rPr>
        <w:t>will take about two days per month, but this can be any time (an hour in an evening, a couple of times a week would work fine).</w:t>
      </w:r>
    </w:p>
    <w:p w14:paraId="6B5DFDED" w14:textId="77777777" w:rsidR="00FD19E4" w:rsidRPr="00124428" w:rsidRDefault="00FD19E4" w:rsidP="00B63B30">
      <w:pPr>
        <w:spacing w:before="100" w:beforeAutospacing="1" w:after="100" w:afterAutospacing="1"/>
        <w:rPr>
          <w:rFonts w:ascii="Arial" w:hAnsi="Arial" w:cs="Arial"/>
          <w:b/>
          <w:bCs/>
          <w:sz w:val="28"/>
          <w:szCs w:val="28"/>
        </w:rPr>
      </w:pPr>
      <w:bookmarkStart w:id="2" w:name="_Hlk19619382"/>
      <w:r w:rsidRPr="00124428">
        <w:rPr>
          <w:rFonts w:ascii="Arial" w:hAnsi="Arial" w:cs="Arial"/>
          <w:b/>
          <w:bCs/>
          <w:sz w:val="28"/>
          <w:szCs w:val="28"/>
        </w:rPr>
        <w:t>References</w:t>
      </w:r>
    </w:p>
    <w:p w14:paraId="668BEF99" w14:textId="48ABABD7"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Pr>
          <w:rFonts w:ascii="Arial" w:hAnsi="Arial" w:cs="Arial"/>
          <w:sz w:val="28"/>
          <w:szCs w:val="28"/>
        </w:rPr>
        <w:t xml:space="preserve"> </w:t>
      </w:r>
      <w:r w:rsidR="00C546E5">
        <w:rPr>
          <w:rFonts w:ascii="Arial" w:hAnsi="Arial" w:cs="Arial"/>
          <w:sz w:val="28"/>
          <w:szCs w:val="28"/>
        </w:rPr>
        <w:t xml:space="preserve">and personal ID </w:t>
      </w:r>
      <w:r>
        <w:rPr>
          <w:rFonts w:ascii="Arial" w:hAnsi="Arial" w:cs="Arial"/>
          <w:sz w:val="28"/>
          <w:szCs w:val="28"/>
        </w:rPr>
        <w:t>required prior to starting in role</w:t>
      </w:r>
      <w:bookmarkEnd w:id="2"/>
    </w:p>
    <w:sectPr w:rsidR="00781B6C" w:rsidRPr="00CF54C2" w:rsidSect="004D2B59">
      <w:headerReference w:type="even" r:id="rId8"/>
      <w:headerReference w:type="default" r:id="rId9"/>
      <w:footerReference w:type="even" r:id="rId10"/>
      <w:footerReference w:type="default" r:id="rId11"/>
      <w:headerReference w:type="first" r:id="rId12"/>
      <w:footerReference w:type="first" r:id="rId13"/>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F811" w14:textId="77777777" w:rsidR="00421B47" w:rsidRDefault="00421B47" w:rsidP="001F318E">
      <w:pPr>
        <w:spacing w:after="0" w:line="240" w:lineRule="auto"/>
      </w:pPr>
      <w:r>
        <w:separator/>
      </w:r>
    </w:p>
  </w:endnote>
  <w:endnote w:type="continuationSeparator" w:id="0">
    <w:p w14:paraId="66612BE5" w14:textId="77777777" w:rsidR="00421B47" w:rsidRDefault="00421B47"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37F6" w14:textId="77777777" w:rsidR="00BD24E4" w:rsidRDefault="00BD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3" w:name="_Hlk516573181"/>
    <w:bookmarkStart w:id="4" w:name="_Hlk511906110"/>
  </w:p>
  <w:bookmarkEnd w:id="3"/>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FF00" w14:textId="77777777" w:rsidR="007E4D03" w:rsidRPr="00AB1DD5" w:rsidRDefault="007E4D03" w:rsidP="007E4D03">
    <w:pPr>
      <w:tabs>
        <w:tab w:val="left" w:pos="5670"/>
        <w:tab w:val="left" w:pos="7797"/>
      </w:tabs>
      <w:spacing w:before="5" w:after="0"/>
      <w:ind w:left="-284" w:right="141"/>
      <w:jc w:val="center"/>
      <w:rPr>
        <w:rFonts w:ascii="Arial Rounded MT Bold" w:eastAsia="Arial Rounded MT Bold" w:hAnsi="Arial Rounded MT Bold" w:cs="Arial Rounded MT Bold"/>
        <w:color w:val="1F1F49"/>
        <w:sz w:val="24"/>
        <w:szCs w:val="24"/>
      </w:rPr>
    </w:pPr>
    <w:bookmarkStart w:id="5" w:name="_Hlk21603260"/>
    <w:bookmarkStart w:id="6" w:name="_Hlk21603261"/>
    <w:r w:rsidRPr="00AB1DD5">
      <w:rPr>
        <w:rFonts w:ascii="Arial Rounded MT Bold" w:eastAsia="Arial Rounded MT Bold" w:hAnsi="Arial Rounded MT Bold" w:cs="Arial Rounded MT Bold"/>
        <w:color w:val="1F1F49"/>
        <w:sz w:val="24"/>
        <w:szCs w:val="24"/>
      </w:rPr>
      <w:t>Tel 01380 723682, Email info@wiltshiresight.org</w:t>
    </w:r>
  </w:p>
  <w:p w14:paraId="734165FC" w14:textId="77777777" w:rsidR="007E4D03" w:rsidRPr="00AB1DD5" w:rsidRDefault="007E4D03" w:rsidP="007E4D03">
    <w:pPr>
      <w:spacing w:before="6" w:after="0"/>
      <w:ind w:left="-1560" w:right="-1410"/>
      <w:jc w:val="center"/>
      <w:rPr>
        <w:rFonts w:ascii="Arial Rounded MT Bold" w:eastAsia="Arial Rounded MT Bold" w:hAnsi="Arial Rounded MT Bold" w:cs="Arial Rounded MT Bold"/>
        <w:color w:val="1F1F49"/>
        <w:spacing w:val="-1"/>
        <w:sz w:val="24"/>
        <w:szCs w:val="24"/>
        <w:lang w:val="en-US"/>
      </w:rPr>
    </w:pPr>
    <w:r w:rsidRPr="00AB1DD5">
      <w:rPr>
        <w:rFonts w:ascii="Arial Rounded MT Bold" w:eastAsia="Arial Rounded MT Bold" w:hAnsi="Arial Rounded MT Bold" w:cs="Arial Rounded MT Bold"/>
        <w:color w:val="1F1F49"/>
        <w:spacing w:val="-1"/>
        <w:sz w:val="24"/>
        <w:szCs w:val="24"/>
        <w:lang w:val="en-US"/>
      </w:rPr>
      <w:t>Wiltshire Sight, Registered charity in England and Wales 1119462</w:t>
    </w:r>
  </w:p>
  <w:p w14:paraId="6A84A78B" w14:textId="4E7D1775" w:rsidR="004D2B59" w:rsidRPr="00AB1DD5" w:rsidRDefault="007E4D03" w:rsidP="007E4D03">
    <w:pPr>
      <w:spacing w:before="6" w:after="0"/>
      <w:ind w:left="-1560" w:right="-1410"/>
      <w:jc w:val="center"/>
      <w:rPr>
        <w:rFonts w:ascii="Arial Rounded MT Bold" w:eastAsia="Arial Rounded MT Bold" w:hAnsi="Arial Rounded MT Bold" w:cs="Arial Rounded MT Bold"/>
        <w:color w:val="1F1F49"/>
        <w:spacing w:val="-1"/>
        <w:sz w:val="24"/>
        <w:szCs w:val="24"/>
      </w:rPr>
    </w:pPr>
    <w:r w:rsidRPr="00AB1DD5">
      <w:rPr>
        <w:rFonts w:ascii="Arial Rounded MT Bold" w:eastAsia="Arial Rounded MT Bold" w:hAnsi="Arial Rounded MT Bold" w:cs="Arial Rounded MT Bold"/>
        <w:color w:val="1F1F49"/>
        <w:spacing w:val="-1"/>
        <w:sz w:val="24"/>
        <w:szCs w:val="24"/>
      </w:rPr>
      <w:t xml:space="preserve">Registered Office: St Lucy’s Sight Centre, The Beeches, Browfort, </w:t>
    </w:r>
    <w:r w:rsidR="00AB1DD5">
      <w:rPr>
        <w:rFonts w:ascii="Arial Rounded MT Bold" w:eastAsia="Arial Rounded MT Bold" w:hAnsi="Arial Rounded MT Bold" w:cs="Arial Rounded MT Bold"/>
        <w:color w:val="1F1F49"/>
        <w:spacing w:val="-1"/>
        <w:sz w:val="24"/>
        <w:szCs w:val="24"/>
      </w:rPr>
      <w:br/>
    </w:r>
    <w:r w:rsidRPr="00AB1DD5">
      <w:rPr>
        <w:rFonts w:ascii="Arial Rounded MT Bold" w:eastAsia="Arial Rounded MT Bold" w:hAnsi="Arial Rounded MT Bold" w:cs="Arial Rounded MT Bold"/>
        <w:color w:val="1F1F49"/>
        <w:spacing w:val="-1"/>
        <w:sz w:val="24"/>
        <w:szCs w:val="24"/>
      </w:rPr>
      <w:t>Bath Road, Devizes, Wiltshire, SN10 2AT</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0481" w14:textId="77777777" w:rsidR="00421B47" w:rsidRDefault="00421B47" w:rsidP="001F318E">
      <w:pPr>
        <w:spacing w:after="0" w:line="240" w:lineRule="auto"/>
      </w:pPr>
      <w:r>
        <w:separator/>
      </w:r>
    </w:p>
  </w:footnote>
  <w:footnote w:type="continuationSeparator" w:id="0">
    <w:p w14:paraId="6AA11A24" w14:textId="77777777" w:rsidR="00421B47" w:rsidRDefault="00421B47"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7C2C" w14:textId="77777777" w:rsidR="00BD24E4" w:rsidRDefault="00BD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19995C79" w:rsidR="004D2B59" w:rsidRDefault="00AF5CC9">
    <w:pPr>
      <w:pStyle w:val="Header"/>
    </w:pPr>
    <w:r>
      <w:rPr>
        <w:noProof/>
      </w:rPr>
      <mc:AlternateContent>
        <mc:Choice Requires="wpg">
          <w:drawing>
            <wp:anchor distT="0" distB="0" distL="114300" distR="114300" simplePos="0" relativeHeight="251659264" behindDoc="0" locked="0" layoutInCell="1" allowOverlap="1" wp14:anchorId="2B7D5C42" wp14:editId="6647E246">
              <wp:simplePos x="0" y="0"/>
              <wp:positionH relativeFrom="column">
                <wp:posOffset>0</wp:posOffset>
              </wp:positionH>
              <wp:positionV relativeFrom="paragraph">
                <wp:posOffset>82550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204874BD" id="Group 3" o:spid="_x0000_s1026" style="position:absolute;margin-left:0;margin-top:6.5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B3itjO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70C27"/>
    <w:multiLevelType w:val="hybridMultilevel"/>
    <w:tmpl w:val="9F60B6DE"/>
    <w:lvl w:ilvl="0" w:tplc="04E63D5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02263"/>
    <w:multiLevelType w:val="hybridMultilevel"/>
    <w:tmpl w:val="517C6596"/>
    <w:lvl w:ilvl="0" w:tplc="A5E6FD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02AD0"/>
    <w:multiLevelType w:val="hybridMultilevel"/>
    <w:tmpl w:val="71FC28DA"/>
    <w:lvl w:ilvl="0" w:tplc="8482F7F2">
      <w:numFmt w:val="bullet"/>
      <w:lvlText w:val="-"/>
      <w:lvlJc w:val="left"/>
      <w:pPr>
        <w:ind w:left="720" w:hanging="360"/>
      </w:pPr>
      <w:rPr>
        <w:rFonts w:ascii="Arial" w:eastAsiaTheme="minorHAnsi" w:hAnsi="Arial" w:hint="default"/>
      </w:rPr>
    </w:lvl>
    <w:lvl w:ilvl="1" w:tplc="8482F7F2">
      <w:numFmt w:val="bullet"/>
      <w:lvlText w:val="-"/>
      <w:lvlJc w:val="left"/>
      <w:pPr>
        <w:ind w:left="1440" w:hanging="360"/>
      </w:pPr>
      <w:rPr>
        <w:rFonts w:ascii="Arial" w:eastAsiaTheme="minorHAnsi"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D5F15"/>
    <w:multiLevelType w:val="hybridMultilevel"/>
    <w:tmpl w:val="DD8A975C"/>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E64C6"/>
    <w:multiLevelType w:val="hybridMultilevel"/>
    <w:tmpl w:val="A0127438"/>
    <w:lvl w:ilvl="0" w:tplc="8482F7F2">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577B"/>
    <w:multiLevelType w:val="hybridMultilevel"/>
    <w:tmpl w:val="F2B0CFC6"/>
    <w:lvl w:ilvl="0" w:tplc="8482F7F2">
      <w:numFmt w:val="bullet"/>
      <w:lvlText w:val="-"/>
      <w:lvlJc w:val="left"/>
      <w:pPr>
        <w:ind w:left="720" w:hanging="360"/>
      </w:pPr>
      <w:rPr>
        <w:rFonts w:ascii="Arial" w:eastAsiaTheme="minorHAnsi" w:hAnsi="Arial" w:hint="default"/>
      </w:rPr>
    </w:lvl>
    <w:lvl w:ilvl="1" w:tplc="9A28988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7"/>
  </w:num>
  <w:num w:numId="5">
    <w:abstractNumId w:val="15"/>
  </w:num>
  <w:num w:numId="6">
    <w:abstractNumId w:val="4"/>
  </w:num>
  <w:num w:numId="7">
    <w:abstractNumId w:val="2"/>
  </w:num>
  <w:num w:numId="8">
    <w:abstractNumId w:val="14"/>
  </w:num>
  <w:num w:numId="9">
    <w:abstractNumId w:val="5"/>
  </w:num>
  <w:num w:numId="10">
    <w:abstractNumId w:val="10"/>
  </w:num>
  <w:num w:numId="11">
    <w:abstractNumId w:val="1"/>
  </w:num>
  <w:num w:numId="12">
    <w:abstractNumId w:val="13"/>
  </w:num>
  <w:num w:numId="13">
    <w:abstractNumId w:val="1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4BF2"/>
    <w:rsid w:val="00016259"/>
    <w:rsid w:val="00024E50"/>
    <w:rsid w:val="0002662E"/>
    <w:rsid w:val="000276BA"/>
    <w:rsid w:val="00031256"/>
    <w:rsid w:val="000348E0"/>
    <w:rsid w:val="00093A4B"/>
    <w:rsid w:val="000A44FC"/>
    <w:rsid w:val="000D192D"/>
    <w:rsid w:val="000D67C0"/>
    <w:rsid w:val="00125241"/>
    <w:rsid w:val="00157DC1"/>
    <w:rsid w:val="00176E52"/>
    <w:rsid w:val="001D2FED"/>
    <w:rsid w:val="001F318E"/>
    <w:rsid w:val="00207D91"/>
    <w:rsid w:val="002372A4"/>
    <w:rsid w:val="0027004E"/>
    <w:rsid w:val="002D257C"/>
    <w:rsid w:val="00310E47"/>
    <w:rsid w:val="00327365"/>
    <w:rsid w:val="00382755"/>
    <w:rsid w:val="00391822"/>
    <w:rsid w:val="00396F8A"/>
    <w:rsid w:val="003C66B2"/>
    <w:rsid w:val="003D1C48"/>
    <w:rsid w:val="003D290F"/>
    <w:rsid w:val="003D4662"/>
    <w:rsid w:val="003D7031"/>
    <w:rsid w:val="004037C4"/>
    <w:rsid w:val="0041624B"/>
    <w:rsid w:val="00421B47"/>
    <w:rsid w:val="004671DD"/>
    <w:rsid w:val="00476221"/>
    <w:rsid w:val="00492618"/>
    <w:rsid w:val="004C7C44"/>
    <w:rsid w:val="004D2B59"/>
    <w:rsid w:val="004D4D26"/>
    <w:rsid w:val="004D7A37"/>
    <w:rsid w:val="004E4D70"/>
    <w:rsid w:val="004F459A"/>
    <w:rsid w:val="00514DEC"/>
    <w:rsid w:val="00523F86"/>
    <w:rsid w:val="00536835"/>
    <w:rsid w:val="00585835"/>
    <w:rsid w:val="005A5091"/>
    <w:rsid w:val="005A67E8"/>
    <w:rsid w:val="005B1051"/>
    <w:rsid w:val="005D3B3E"/>
    <w:rsid w:val="005E15B2"/>
    <w:rsid w:val="00626415"/>
    <w:rsid w:val="006463FC"/>
    <w:rsid w:val="00647637"/>
    <w:rsid w:val="006A28A9"/>
    <w:rsid w:val="006B04CF"/>
    <w:rsid w:val="006C43CC"/>
    <w:rsid w:val="00727CDD"/>
    <w:rsid w:val="00757C42"/>
    <w:rsid w:val="00781512"/>
    <w:rsid w:val="00781B6C"/>
    <w:rsid w:val="00790C72"/>
    <w:rsid w:val="0079355C"/>
    <w:rsid w:val="007A112A"/>
    <w:rsid w:val="007A128C"/>
    <w:rsid w:val="007C23A4"/>
    <w:rsid w:val="007D20F6"/>
    <w:rsid w:val="007E4D03"/>
    <w:rsid w:val="007E5784"/>
    <w:rsid w:val="007F3114"/>
    <w:rsid w:val="0083071B"/>
    <w:rsid w:val="0083348B"/>
    <w:rsid w:val="00846E79"/>
    <w:rsid w:val="008724D1"/>
    <w:rsid w:val="008C0E51"/>
    <w:rsid w:val="008F4EB5"/>
    <w:rsid w:val="009049F4"/>
    <w:rsid w:val="00922B29"/>
    <w:rsid w:val="00925B3E"/>
    <w:rsid w:val="00925CF5"/>
    <w:rsid w:val="00945DB0"/>
    <w:rsid w:val="009E5E72"/>
    <w:rsid w:val="009E5EE7"/>
    <w:rsid w:val="00A07A91"/>
    <w:rsid w:val="00A15354"/>
    <w:rsid w:val="00A26496"/>
    <w:rsid w:val="00A35DAC"/>
    <w:rsid w:val="00A4313D"/>
    <w:rsid w:val="00A657F9"/>
    <w:rsid w:val="00AB1DD5"/>
    <w:rsid w:val="00AE50DF"/>
    <w:rsid w:val="00AF5CC9"/>
    <w:rsid w:val="00B058E2"/>
    <w:rsid w:val="00B1735D"/>
    <w:rsid w:val="00B26E13"/>
    <w:rsid w:val="00B3056C"/>
    <w:rsid w:val="00B54616"/>
    <w:rsid w:val="00B63B30"/>
    <w:rsid w:val="00B854CA"/>
    <w:rsid w:val="00BA6A05"/>
    <w:rsid w:val="00BD1460"/>
    <w:rsid w:val="00BD24E4"/>
    <w:rsid w:val="00BD403F"/>
    <w:rsid w:val="00BE6FED"/>
    <w:rsid w:val="00BF4315"/>
    <w:rsid w:val="00C06D3A"/>
    <w:rsid w:val="00C546E5"/>
    <w:rsid w:val="00C57BAE"/>
    <w:rsid w:val="00C77F48"/>
    <w:rsid w:val="00CA3674"/>
    <w:rsid w:val="00CB79B1"/>
    <w:rsid w:val="00CD7959"/>
    <w:rsid w:val="00CE39A8"/>
    <w:rsid w:val="00CF54C2"/>
    <w:rsid w:val="00D62D6D"/>
    <w:rsid w:val="00D935F7"/>
    <w:rsid w:val="00D94DD6"/>
    <w:rsid w:val="00DB7383"/>
    <w:rsid w:val="00DB7A7F"/>
    <w:rsid w:val="00DC57F9"/>
    <w:rsid w:val="00DD19C3"/>
    <w:rsid w:val="00DD6F3C"/>
    <w:rsid w:val="00E2255E"/>
    <w:rsid w:val="00E25A45"/>
    <w:rsid w:val="00E34704"/>
    <w:rsid w:val="00E40E40"/>
    <w:rsid w:val="00E61F37"/>
    <w:rsid w:val="00E70C26"/>
    <w:rsid w:val="00E934A8"/>
    <w:rsid w:val="00EA2C5C"/>
    <w:rsid w:val="00EB01D4"/>
    <w:rsid w:val="00EB286E"/>
    <w:rsid w:val="00EE0053"/>
    <w:rsid w:val="00EF739D"/>
    <w:rsid w:val="00F16FFF"/>
    <w:rsid w:val="00F714F0"/>
    <w:rsid w:val="00F75784"/>
    <w:rsid w:val="00F857C5"/>
    <w:rsid w:val="00FA1D87"/>
    <w:rsid w:val="00FC20CC"/>
    <w:rsid w:val="00FC2905"/>
    <w:rsid w:val="00FC3DB3"/>
    <w:rsid w:val="00FD19E4"/>
    <w:rsid w:val="00FD5390"/>
    <w:rsid w:val="00FE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D539-EFB6-482A-B66E-B0F789F3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5</cp:revision>
  <cp:lastPrinted>2018-07-09T11:43:00Z</cp:lastPrinted>
  <dcterms:created xsi:type="dcterms:W3CDTF">2021-07-29T14:02:00Z</dcterms:created>
  <dcterms:modified xsi:type="dcterms:W3CDTF">2021-10-01T16:18:00Z</dcterms:modified>
</cp:coreProperties>
</file>