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84" w:rsidRDefault="00613E9B" w:rsidP="009D03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05841E0" wp14:editId="74E3E359">
            <wp:simplePos x="0" y="0"/>
            <wp:positionH relativeFrom="column">
              <wp:posOffset>5486400</wp:posOffset>
            </wp:positionH>
            <wp:positionV relativeFrom="paragraph">
              <wp:posOffset>161925</wp:posOffset>
            </wp:positionV>
            <wp:extent cx="1103630" cy="105473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384" w:rsidRDefault="00613E9B" w:rsidP="009D03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North Bristol Advice Centre</w:t>
      </w:r>
    </w:p>
    <w:p w:rsidR="009D0384" w:rsidRDefault="007A040A" w:rsidP="009D03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Advice Support Volunteer</w:t>
      </w:r>
      <w:r w:rsidR="009D0384">
        <w:rPr>
          <w:rFonts w:ascii="Arial" w:hAnsi="Arial" w:cs="Arial"/>
          <w:b/>
          <w:bCs/>
          <w:sz w:val="32"/>
          <w:szCs w:val="32"/>
        </w:rPr>
        <w:t xml:space="preserve"> Role Description</w:t>
      </w:r>
    </w:p>
    <w:p w:rsidR="009D0384" w:rsidRDefault="009D0384" w:rsidP="009D03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ab/>
        <w:t>Title:</w:t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2D4E9D">
        <w:rPr>
          <w:rFonts w:ascii="Arial" w:hAnsi="Arial" w:cs="Arial"/>
          <w:bCs/>
          <w:sz w:val="28"/>
          <w:szCs w:val="28"/>
        </w:rPr>
        <w:t xml:space="preserve">Advice Support </w:t>
      </w:r>
      <w:r w:rsidR="00166610">
        <w:rPr>
          <w:rFonts w:ascii="Arial" w:hAnsi="Arial" w:cs="Arial"/>
          <w:bCs/>
          <w:sz w:val="28"/>
          <w:szCs w:val="28"/>
        </w:rPr>
        <w:t>Volunteer</w:t>
      </w:r>
      <w:r w:rsidR="00525E6C">
        <w:rPr>
          <w:rFonts w:ascii="Arial" w:hAnsi="Arial" w:cs="Arial"/>
          <w:bCs/>
          <w:sz w:val="28"/>
          <w:szCs w:val="28"/>
        </w:rPr>
        <w:t>: Welfare</w:t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ab/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ab/>
        <w:t>Responsible to:</w:t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6B5076">
        <w:rPr>
          <w:rFonts w:ascii="Arial" w:hAnsi="Arial" w:cs="Arial"/>
          <w:bCs/>
          <w:sz w:val="28"/>
          <w:szCs w:val="28"/>
        </w:rPr>
        <w:t>Advice Team Manager</w:t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ab/>
        <w:t>Location:</w:t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="00613E9B">
        <w:rPr>
          <w:rFonts w:ascii="Arial" w:hAnsi="Arial" w:cs="Arial"/>
          <w:bCs/>
          <w:sz w:val="28"/>
          <w:szCs w:val="28"/>
        </w:rPr>
        <w:t>North Bristol Advice Centre, Lockleaze</w:t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0384" w:rsidRPr="009D0384" w:rsidRDefault="009D0384" w:rsidP="00166610">
      <w:pPr>
        <w:spacing w:after="0" w:line="240" w:lineRule="auto"/>
        <w:ind w:left="3600" w:hanging="2880"/>
        <w:rPr>
          <w:rFonts w:ascii="Arial" w:hAnsi="Arial" w:cs="Arial"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>Days/times:</w:t>
      </w:r>
      <w:r w:rsidRPr="009D0384">
        <w:rPr>
          <w:rFonts w:ascii="Arial" w:hAnsi="Arial" w:cs="Arial"/>
          <w:b/>
          <w:bCs/>
          <w:sz w:val="28"/>
          <w:szCs w:val="28"/>
        </w:rPr>
        <w:tab/>
      </w:r>
      <w:r w:rsidR="00613E9B">
        <w:rPr>
          <w:rFonts w:ascii="Arial" w:hAnsi="Arial" w:cs="Arial"/>
          <w:bCs/>
          <w:sz w:val="28"/>
          <w:szCs w:val="28"/>
        </w:rPr>
        <w:t>Flexible days, at least half a day a week</w:t>
      </w:r>
      <w:r w:rsidR="00FE090F">
        <w:rPr>
          <w:rFonts w:ascii="Arial" w:hAnsi="Arial" w:cs="Arial"/>
          <w:bCs/>
          <w:sz w:val="28"/>
          <w:szCs w:val="28"/>
        </w:rPr>
        <w:t xml:space="preserve">, with a commitment of </w:t>
      </w:r>
      <w:r w:rsidR="00647025">
        <w:rPr>
          <w:rFonts w:ascii="Arial" w:hAnsi="Arial" w:cs="Arial"/>
          <w:bCs/>
          <w:sz w:val="28"/>
          <w:szCs w:val="28"/>
        </w:rPr>
        <w:t>9</w:t>
      </w:r>
      <w:r w:rsidR="00FE090F">
        <w:rPr>
          <w:rFonts w:ascii="Arial" w:hAnsi="Arial" w:cs="Arial"/>
          <w:bCs/>
          <w:sz w:val="28"/>
          <w:szCs w:val="28"/>
        </w:rPr>
        <w:t xml:space="preserve"> months</w:t>
      </w:r>
    </w:p>
    <w:p w:rsidR="009D0384" w:rsidRPr="009D0384" w:rsidRDefault="009D0384" w:rsidP="009D03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D0384" w:rsidRDefault="009D0384" w:rsidP="00236AFE">
      <w:pPr>
        <w:spacing w:after="0" w:line="240" w:lineRule="auto"/>
        <w:ind w:left="720"/>
        <w:rPr>
          <w:rFonts w:ascii="Arial" w:hAnsi="Arial" w:cs="Arial"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 xml:space="preserve">Main aim: </w:t>
      </w:r>
      <w:r w:rsidR="002D4E9D">
        <w:rPr>
          <w:rFonts w:ascii="Arial" w:hAnsi="Arial" w:cs="Arial"/>
          <w:bCs/>
          <w:sz w:val="28"/>
          <w:szCs w:val="28"/>
        </w:rPr>
        <w:t>to assist clients of</w:t>
      </w:r>
      <w:r w:rsidR="00166610">
        <w:rPr>
          <w:rFonts w:ascii="Arial" w:hAnsi="Arial" w:cs="Arial"/>
          <w:bCs/>
          <w:sz w:val="28"/>
          <w:szCs w:val="28"/>
        </w:rPr>
        <w:t xml:space="preserve"> </w:t>
      </w:r>
      <w:r w:rsidR="00236AFE">
        <w:rPr>
          <w:rFonts w:ascii="Arial" w:hAnsi="Arial" w:cs="Arial"/>
          <w:bCs/>
          <w:sz w:val="28"/>
          <w:szCs w:val="28"/>
        </w:rPr>
        <w:t xml:space="preserve">North </w:t>
      </w:r>
      <w:r w:rsidR="00613E9B">
        <w:rPr>
          <w:rFonts w:ascii="Arial" w:hAnsi="Arial" w:cs="Arial"/>
          <w:bCs/>
          <w:sz w:val="28"/>
          <w:szCs w:val="28"/>
        </w:rPr>
        <w:t>Bristol Advice Centre</w:t>
      </w:r>
      <w:r w:rsidR="002D4E9D">
        <w:rPr>
          <w:rFonts w:ascii="Arial" w:hAnsi="Arial" w:cs="Arial"/>
          <w:bCs/>
          <w:sz w:val="28"/>
          <w:szCs w:val="28"/>
        </w:rPr>
        <w:t xml:space="preserve"> </w:t>
      </w:r>
      <w:r w:rsidR="00236AFE">
        <w:rPr>
          <w:rFonts w:ascii="Arial" w:hAnsi="Arial" w:cs="Arial"/>
          <w:bCs/>
          <w:sz w:val="28"/>
          <w:szCs w:val="28"/>
        </w:rPr>
        <w:t xml:space="preserve">with welfare benefit </w:t>
      </w:r>
      <w:r w:rsidR="00833692">
        <w:rPr>
          <w:rFonts w:ascii="Arial" w:hAnsi="Arial" w:cs="Arial"/>
          <w:bCs/>
          <w:sz w:val="28"/>
          <w:szCs w:val="28"/>
        </w:rPr>
        <w:t>applications</w:t>
      </w:r>
      <w:r w:rsidR="001E25E3">
        <w:rPr>
          <w:rFonts w:ascii="Arial" w:hAnsi="Arial" w:cs="Arial"/>
          <w:b/>
          <w:bCs/>
          <w:sz w:val="32"/>
          <w:szCs w:val="32"/>
        </w:rPr>
        <w:t xml:space="preserve"> </w:t>
      </w:r>
      <w:r w:rsidR="001E25E3" w:rsidRPr="001E25E3">
        <w:rPr>
          <w:rFonts w:ascii="Arial" w:hAnsi="Arial" w:cs="Arial"/>
          <w:bCs/>
          <w:sz w:val="28"/>
          <w:szCs w:val="28"/>
        </w:rPr>
        <w:t>at</w:t>
      </w:r>
      <w:r w:rsidR="00932FD7">
        <w:rPr>
          <w:rFonts w:ascii="Arial" w:hAnsi="Arial" w:cs="Arial"/>
          <w:bCs/>
          <w:sz w:val="28"/>
          <w:szCs w:val="28"/>
        </w:rPr>
        <w:t xml:space="preserve"> weekly appointments.</w:t>
      </w:r>
    </w:p>
    <w:p w:rsidR="008F3AAF" w:rsidRDefault="008F3AAF" w:rsidP="00236AFE">
      <w:pPr>
        <w:spacing w:after="0" w:line="240" w:lineRule="auto"/>
        <w:ind w:left="720"/>
        <w:rPr>
          <w:rFonts w:ascii="Arial" w:hAnsi="Arial" w:cs="Arial"/>
          <w:bCs/>
          <w:sz w:val="28"/>
          <w:szCs w:val="28"/>
        </w:rPr>
      </w:pPr>
    </w:p>
    <w:p w:rsidR="00AE01FF" w:rsidRPr="00AE01FF" w:rsidRDefault="00AE01FF" w:rsidP="00236AFE">
      <w:pPr>
        <w:spacing w:after="0" w:line="240" w:lineRule="auto"/>
        <w:ind w:left="72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What will I gain from this role: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E01FF">
        <w:rPr>
          <w:rFonts w:ascii="Arial" w:hAnsi="Arial" w:cs="Arial"/>
          <w:bCs/>
          <w:sz w:val="28"/>
          <w:szCs w:val="28"/>
        </w:rPr>
        <w:t xml:space="preserve">experience </w:t>
      </w:r>
      <w:r>
        <w:rPr>
          <w:rFonts w:ascii="Arial" w:hAnsi="Arial" w:cs="Arial"/>
          <w:bCs/>
          <w:sz w:val="28"/>
          <w:szCs w:val="28"/>
        </w:rPr>
        <w:t>of</w:t>
      </w:r>
      <w:r w:rsidRPr="00AE01FF">
        <w:rPr>
          <w:rFonts w:ascii="Arial" w:hAnsi="Arial" w:cs="Arial"/>
          <w:bCs/>
          <w:sz w:val="28"/>
          <w:szCs w:val="28"/>
        </w:rPr>
        <w:t xml:space="preserve"> working with clients 1 to 1</w:t>
      </w:r>
      <w:r w:rsidR="008F3AAF">
        <w:rPr>
          <w:rFonts w:ascii="Arial" w:hAnsi="Arial" w:cs="Arial"/>
          <w:bCs/>
          <w:sz w:val="28"/>
          <w:szCs w:val="28"/>
        </w:rPr>
        <w:t xml:space="preserve"> +</w:t>
      </w:r>
      <w:r>
        <w:rPr>
          <w:rFonts w:ascii="Arial" w:hAnsi="Arial" w:cs="Arial"/>
          <w:bCs/>
          <w:sz w:val="28"/>
          <w:szCs w:val="28"/>
        </w:rPr>
        <w:t xml:space="preserve"> development of benefits knowledge</w:t>
      </w:r>
      <w:r w:rsidR="008F3AAF">
        <w:rPr>
          <w:rFonts w:ascii="Arial" w:hAnsi="Arial" w:cs="Arial"/>
          <w:bCs/>
          <w:sz w:val="28"/>
          <w:szCs w:val="28"/>
        </w:rPr>
        <w:t xml:space="preserve"> and communication </w:t>
      </w:r>
      <w:proofErr w:type="gramStart"/>
      <w:r w:rsidR="008F3AAF">
        <w:rPr>
          <w:rFonts w:ascii="Arial" w:hAnsi="Arial" w:cs="Arial"/>
          <w:bCs/>
          <w:sz w:val="28"/>
          <w:szCs w:val="28"/>
        </w:rPr>
        <w:t>skills</w:t>
      </w:r>
      <w:proofErr w:type="gramEnd"/>
    </w:p>
    <w:p w:rsidR="00865F89" w:rsidRDefault="009D0384">
      <w:r>
        <w:tab/>
      </w:r>
    </w:p>
    <w:p w:rsidR="008F3AAF" w:rsidRDefault="008F3AAF"/>
    <w:p w:rsidR="009D0384" w:rsidRPr="009D0384" w:rsidRDefault="009D0384" w:rsidP="009D0384">
      <w:pPr>
        <w:rPr>
          <w:rFonts w:ascii="Arial" w:hAnsi="Arial" w:cs="Arial"/>
          <w:b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>Experience and skills</w:t>
      </w:r>
    </w:p>
    <w:p w:rsidR="009D0384" w:rsidRPr="009D0384" w:rsidRDefault="00166610" w:rsidP="009D0384">
      <w:pPr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 knowledge of </w:t>
      </w:r>
      <w:r w:rsidR="00525E6C">
        <w:rPr>
          <w:rFonts w:ascii="Arial" w:hAnsi="Arial" w:cs="Arial"/>
          <w:bCs/>
          <w:sz w:val="28"/>
          <w:szCs w:val="28"/>
        </w:rPr>
        <w:t>welfare benefits issues</w:t>
      </w:r>
      <w:r w:rsidR="002D4E9D">
        <w:rPr>
          <w:rFonts w:ascii="Arial" w:hAnsi="Arial" w:cs="Arial"/>
          <w:bCs/>
          <w:sz w:val="28"/>
          <w:szCs w:val="28"/>
        </w:rPr>
        <w:t xml:space="preserve"> and a willingness to learn</w:t>
      </w:r>
    </w:p>
    <w:p w:rsidR="009D0384" w:rsidRPr="009D0384" w:rsidRDefault="00166610" w:rsidP="009D0384">
      <w:pPr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Good written and verbal communication skills </w:t>
      </w:r>
      <w:r w:rsidR="0089480A">
        <w:rPr>
          <w:rFonts w:ascii="Arial" w:hAnsi="Arial" w:cs="Arial"/>
          <w:bCs/>
          <w:sz w:val="28"/>
          <w:szCs w:val="28"/>
        </w:rPr>
        <w:t>with attention to detail</w:t>
      </w:r>
    </w:p>
    <w:p w:rsidR="009D0384" w:rsidRPr="009D0384" w:rsidRDefault="0089480A" w:rsidP="009D0384">
      <w:pPr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Reliability,</w:t>
      </w:r>
      <w:r w:rsidR="009D0384" w:rsidRPr="009D0384">
        <w:rPr>
          <w:rFonts w:ascii="Arial" w:hAnsi="Arial" w:cs="Arial"/>
          <w:bCs/>
          <w:sz w:val="28"/>
          <w:szCs w:val="28"/>
        </w:rPr>
        <w:t xml:space="preserve"> commitment</w:t>
      </w:r>
      <w:r>
        <w:rPr>
          <w:rFonts w:ascii="Arial" w:hAnsi="Arial" w:cs="Arial"/>
          <w:bCs/>
          <w:sz w:val="28"/>
          <w:szCs w:val="28"/>
        </w:rPr>
        <w:t xml:space="preserve"> and a friendly manner</w:t>
      </w:r>
    </w:p>
    <w:p w:rsidR="009D0384" w:rsidRDefault="0089480A" w:rsidP="009D0384">
      <w:pPr>
        <w:numPr>
          <w:ilvl w:val="0"/>
          <w:numId w:val="1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Good IT skills</w:t>
      </w:r>
    </w:p>
    <w:p w:rsidR="009D0384" w:rsidRDefault="00166610" w:rsidP="009D0384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89480A">
        <w:rPr>
          <w:rFonts w:ascii="Arial" w:hAnsi="Arial" w:cs="Arial"/>
          <w:bCs/>
          <w:sz w:val="28"/>
          <w:szCs w:val="28"/>
        </w:rPr>
        <w:t xml:space="preserve">Able to </w:t>
      </w:r>
      <w:r w:rsidR="0089480A" w:rsidRPr="0089480A">
        <w:rPr>
          <w:rFonts w:ascii="Arial" w:hAnsi="Arial" w:cs="Arial"/>
          <w:bCs/>
          <w:sz w:val="28"/>
          <w:szCs w:val="28"/>
        </w:rPr>
        <w:t xml:space="preserve">work independently </w:t>
      </w:r>
      <w:r w:rsidR="002D4E9D">
        <w:rPr>
          <w:rFonts w:ascii="Arial" w:hAnsi="Arial" w:cs="Arial"/>
          <w:bCs/>
          <w:sz w:val="28"/>
          <w:szCs w:val="28"/>
        </w:rPr>
        <w:t>with clients</w:t>
      </w:r>
    </w:p>
    <w:p w:rsidR="00525E6C" w:rsidRDefault="00525E6C" w:rsidP="009D0384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Confidence to </w:t>
      </w:r>
      <w:r w:rsidR="00893FD6">
        <w:rPr>
          <w:rFonts w:ascii="Arial" w:hAnsi="Arial" w:cs="Arial"/>
          <w:bCs/>
          <w:sz w:val="28"/>
          <w:szCs w:val="28"/>
        </w:rPr>
        <w:t>address client problems and support identified solutions</w:t>
      </w:r>
    </w:p>
    <w:p w:rsidR="0089480A" w:rsidRDefault="0089480A" w:rsidP="0089480A">
      <w:pPr>
        <w:spacing w:line="240" w:lineRule="auto"/>
        <w:ind w:left="720"/>
        <w:contextualSpacing/>
        <w:rPr>
          <w:rFonts w:ascii="Arial" w:hAnsi="Arial" w:cs="Arial"/>
          <w:bCs/>
          <w:sz w:val="28"/>
          <w:szCs w:val="28"/>
        </w:rPr>
      </w:pPr>
    </w:p>
    <w:p w:rsidR="008F3AAF" w:rsidRPr="0089480A" w:rsidRDefault="008F3AAF" w:rsidP="0089480A">
      <w:pPr>
        <w:spacing w:line="240" w:lineRule="auto"/>
        <w:ind w:left="720"/>
        <w:contextualSpacing/>
        <w:rPr>
          <w:rFonts w:ascii="Arial" w:hAnsi="Arial" w:cs="Arial"/>
          <w:bCs/>
          <w:sz w:val="28"/>
          <w:szCs w:val="28"/>
        </w:rPr>
      </w:pPr>
    </w:p>
    <w:p w:rsidR="009D0384" w:rsidRPr="009D0384" w:rsidRDefault="009D0384" w:rsidP="009D0384">
      <w:pPr>
        <w:rPr>
          <w:rFonts w:ascii="Arial" w:hAnsi="Arial" w:cs="Arial"/>
          <w:b/>
          <w:bCs/>
          <w:sz w:val="28"/>
          <w:szCs w:val="28"/>
        </w:rPr>
      </w:pPr>
      <w:r w:rsidRPr="009D0384">
        <w:rPr>
          <w:rFonts w:ascii="Arial" w:hAnsi="Arial" w:cs="Arial"/>
          <w:b/>
          <w:bCs/>
          <w:sz w:val="28"/>
          <w:szCs w:val="28"/>
        </w:rPr>
        <w:t>Tasks and responsibilities</w:t>
      </w:r>
    </w:p>
    <w:p w:rsidR="009D0384" w:rsidRPr="009D0384" w:rsidRDefault="002D4E9D" w:rsidP="009D0384">
      <w:pPr>
        <w:numPr>
          <w:ilvl w:val="0"/>
          <w:numId w:val="2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assist clients with form filling</w:t>
      </w:r>
      <w:r w:rsidR="008F3AAF">
        <w:rPr>
          <w:rFonts w:ascii="Arial" w:hAnsi="Arial" w:cs="Arial"/>
          <w:bCs/>
          <w:sz w:val="28"/>
          <w:szCs w:val="28"/>
        </w:rPr>
        <w:t xml:space="preserve"> and/or</w:t>
      </w:r>
    </w:p>
    <w:p w:rsidR="009D0384" w:rsidRDefault="002D4E9D" w:rsidP="009D0384">
      <w:pPr>
        <w:numPr>
          <w:ilvl w:val="0"/>
          <w:numId w:val="2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identify and complete charity applications with clients</w:t>
      </w:r>
    </w:p>
    <w:p w:rsidR="0089480A" w:rsidRDefault="002D4E9D" w:rsidP="009D0384">
      <w:pPr>
        <w:numPr>
          <w:ilvl w:val="0"/>
          <w:numId w:val="2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act as an advocate for individual clients, where necessary</w:t>
      </w:r>
    </w:p>
    <w:p w:rsidR="0089480A" w:rsidRDefault="002D4E9D" w:rsidP="009D0384">
      <w:pPr>
        <w:numPr>
          <w:ilvl w:val="0"/>
          <w:numId w:val="2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keep accurate, confidential case records</w:t>
      </w:r>
    </w:p>
    <w:p w:rsidR="002D4E9D" w:rsidRPr="009D0384" w:rsidRDefault="002D4E9D" w:rsidP="009D0384">
      <w:pPr>
        <w:numPr>
          <w:ilvl w:val="0"/>
          <w:numId w:val="2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 keep up to date with legislative changes and changes in policy</w:t>
      </w:r>
    </w:p>
    <w:p w:rsidR="009D0384" w:rsidRPr="009D0384" w:rsidRDefault="009D0384" w:rsidP="009D0384">
      <w:pPr>
        <w:numPr>
          <w:ilvl w:val="0"/>
          <w:numId w:val="2"/>
        </w:numPr>
        <w:contextualSpacing/>
        <w:rPr>
          <w:rFonts w:ascii="Arial" w:hAnsi="Arial" w:cs="Arial"/>
          <w:sz w:val="28"/>
          <w:szCs w:val="28"/>
        </w:rPr>
      </w:pPr>
      <w:r w:rsidRPr="009D0384">
        <w:rPr>
          <w:rFonts w:ascii="Arial" w:hAnsi="Arial" w:cs="Arial"/>
          <w:sz w:val="28"/>
          <w:szCs w:val="28"/>
        </w:rPr>
        <w:t>To attend an induction and ongoing training</w:t>
      </w:r>
      <w:r w:rsidR="00525E6C">
        <w:rPr>
          <w:rFonts w:ascii="Arial" w:hAnsi="Arial" w:cs="Arial"/>
          <w:sz w:val="28"/>
          <w:szCs w:val="28"/>
        </w:rPr>
        <w:t xml:space="preserve"> (total 4.5 days + shadowing)</w:t>
      </w:r>
    </w:p>
    <w:p w:rsidR="00833692" w:rsidRDefault="00833692"/>
    <w:p w:rsidR="00833692" w:rsidRPr="00833692" w:rsidRDefault="00833692" w:rsidP="00833692">
      <w:bookmarkStart w:id="0" w:name="_GoBack"/>
      <w:bookmarkEnd w:id="0"/>
    </w:p>
    <w:sectPr w:rsidR="00833692" w:rsidRPr="00833692" w:rsidSect="009D0384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AAF" w:rsidRDefault="008F3AAF" w:rsidP="008F3AAF">
      <w:pPr>
        <w:spacing w:after="0" w:line="240" w:lineRule="auto"/>
      </w:pPr>
      <w:r>
        <w:separator/>
      </w:r>
    </w:p>
  </w:endnote>
  <w:endnote w:type="continuationSeparator" w:id="0">
    <w:p w:rsidR="008F3AAF" w:rsidRDefault="008F3AAF" w:rsidP="008F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2" w:rsidRDefault="00833692">
    <w:pPr>
      <w:pStyle w:val="Footer"/>
    </w:pPr>
    <w:r>
      <w:t>October 2019</w:t>
    </w:r>
  </w:p>
  <w:p w:rsidR="008F3AAF" w:rsidRDefault="008F3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AAF" w:rsidRDefault="008F3AAF" w:rsidP="008F3AAF">
      <w:pPr>
        <w:spacing w:after="0" w:line="240" w:lineRule="auto"/>
      </w:pPr>
      <w:r>
        <w:separator/>
      </w:r>
    </w:p>
  </w:footnote>
  <w:footnote w:type="continuationSeparator" w:id="0">
    <w:p w:rsidR="008F3AAF" w:rsidRDefault="008F3AAF" w:rsidP="008F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9480F"/>
    <w:multiLevelType w:val="hybridMultilevel"/>
    <w:tmpl w:val="361C2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F1192"/>
    <w:multiLevelType w:val="hybridMultilevel"/>
    <w:tmpl w:val="5F42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84"/>
    <w:rsid w:val="00015FAE"/>
    <w:rsid w:val="00166610"/>
    <w:rsid w:val="00185042"/>
    <w:rsid w:val="001E25E3"/>
    <w:rsid w:val="00217813"/>
    <w:rsid w:val="00236AFE"/>
    <w:rsid w:val="002D4E9D"/>
    <w:rsid w:val="00525E6C"/>
    <w:rsid w:val="00613E9B"/>
    <w:rsid w:val="00647025"/>
    <w:rsid w:val="006B5076"/>
    <w:rsid w:val="007375D8"/>
    <w:rsid w:val="007A040A"/>
    <w:rsid w:val="00833692"/>
    <w:rsid w:val="00865120"/>
    <w:rsid w:val="00865F89"/>
    <w:rsid w:val="00893FD6"/>
    <w:rsid w:val="0089480A"/>
    <w:rsid w:val="008F3AAF"/>
    <w:rsid w:val="00932FD7"/>
    <w:rsid w:val="009D0384"/>
    <w:rsid w:val="00A67167"/>
    <w:rsid w:val="00AE01FF"/>
    <w:rsid w:val="00BA4B9D"/>
    <w:rsid w:val="00C1122A"/>
    <w:rsid w:val="00DE71D5"/>
    <w:rsid w:val="00E1519B"/>
    <w:rsid w:val="00FE090F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6229E-F1C6-46D4-AB32-5015FB1B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AF"/>
  </w:style>
  <w:style w:type="paragraph" w:styleId="Footer">
    <w:name w:val="footer"/>
    <w:basedOn w:val="Normal"/>
    <w:link w:val="FooterChar"/>
    <w:uiPriority w:val="99"/>
    <w:unhideWhenUsed/>
    <w:rsid w:val="008F3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DA3F6EE5</Template>
  <TotalTime>39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Helen Stone</cp:lastModifiedBy>
  <cp:revision>8</cp:revision>
  <cp:lastPrinted>2015-03-11T11:22:00Z</cp:lastPrinted>
  <dcterms:created xsi:type="dcterms:W3CDTF">2015-03-11T09:24:00Z</dcterms:created>
  <dcterms:modified xsi:type="dcterms:W3CDTF">2019-10-09T11:55:00Z</dcterms:modified>
</cp:coreProperties>
</file>